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001F" w14:textId="77777777" w:rsidR="00FA4C23" w:rsidRDefault="00FA4C23" w:rsidP="00FA4C23">
      <w:pPr>
        <w:spacing w:before="0" w:beforeAutospacing="0" w:after="0" w:afterAutospacing="0"/>
        <w:ind w:left="360"/>
        <w:jc w:val="both"/>
        <w:rPr>
          <w:rFonts w:ascii="Arial" w:eastAsia="Times New Roman" w:hAnsi="Arial" w:cs="Arial"/>
          <w:lang w:eastAsia="ru-RU"/>
        </w:rPr>
      </w:pPr>
    </w:p>
    <w:p w14:paraId="182850F3" w14:textId="77777777" w:rsidR="00FA4C23" w:rsidRPr="008C3098" w:rsidRDefault="00FA4C23" w:rsidP="00FA4C23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  <w:r w:rsidRPr="008C3098">
        <w:rPr>
          <w:rFonts w:ascii="Arial" w:hAnsi="Arial" w:cs="Arial"/>
          <w:lang w:val="ru-RU"/>
        </w:rPr>
        <w:t>Приложение №2</w:t>
      </w:r>
    </w:p>
    <w:p w14:paraId="5DB629C8" w14:textId="77777777" w:rsidR="00FA4C23" w:rsidRPr="008C3098" w:rsidRDefault="00FA4C23" w:rsidP="00FA4C23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  <w:bookmarkStart w:id="0" w:name="_GoBack"/>
      <w:r w:rsidRPr="008C3098">
        <w:rPr>
          <w:rFonts w:ascii="Arial" w:hAnsi="Arial" w:cs="Arial"/>
          <w:lang w:val="ru-RU"/>
        </w:rPr>
        <w:t>к приглашению на участие в тендере</w:t>
      </w:r>
    </w:p>
    <w:p w14:paraId="306DBDA4" w14:textId="21BB3B3B" w:rsidR="00FA4C23" w:rsidRPr="008C3098" w:rsidRDefault="00930F6E" w:rsidP="00FA4C23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</w:t>
      </w:r>
      <w:r w:rsidRPr="00930F6E">
        <w:rPr>
          <w:rFonts w:ascii="Arial" w:hAnsi="Arial" w:cs="Arial"/>
          <w:lang w:val="ru-RU"/>
        </w:rPr>
        <w:t xml:space="preserve">Выполнение профилактических испытаний и измерений электрооборудования до 1000 В и изолирующих фланцевых соединений газопроводов, испытаний и наладки электрооборудования и устройств </w:t>
      </w:r>
      <w:proofErr w:type="gramStart"/>
      <w:r w:rsidRPr="00930F6E">
        <w:rPr>
          <w:rFonts w:ascii="Arial" w:hAnsi="Arial" w:cs="Arial"/>
          <w:lang w:val="ru-RU"/>
        </w:rPr>
        <w:t>автоматики  выше</w:t>
      </w:r>
      <w:proofErr w:type="gramEnd"/>
      <w:r w:rsidRPr="00930F6E">
        <w:rPr>
          <w:rFonts w:ascii="Arial" w:hAnsi="Arial" w:cs="Arial"/>
          <w:lang w:val="ru-RU"/>
        </w:rPr>
        <w:t xml:space="preserve"> 1000В (ТП)»</w:t>
      </w:r>
      <w:r w:rsidR="00FA4C23" w:rsidRPr="008C3098">
        <w:rPr>
          <w:rFonts w:ascii="Arial" w:hAnsi="Arial" w:cs="Arial"/>
          <w:lang w:val="ru-RU"/>
        </w:rPr>
        <w:t xml:space="preserve"> </w:t>
      </w:r>
      <w:bookmarkEnd w:id="0"/>
    </w:p>
    <w:p w14:paraId="7D110A33" w14:textId="77777777" w:rsidR="00FA4C23" w:rsidRDefault="00FA4C23" w:rsidP="00FA4C2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</w:p>
    <w:p w14:paraId="11C14DA0" w14:textId="1763C58B" w:rsidR="00FA4C23" w:rsidRDefault="00FA4C23" w:rsidP="0006536D">
      <w:pPr>
        <w:pStyle w:val="ConsPlusNonformat"/>
        <w:widowControl/>
        <w:numPr>
          <w:ilvl w:val="0"/>
          <w:numId w:val="27"/>
        </w:numPr>
        <w:ind w:left="0"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Требования к Исполнителю для допуска к производству работ</w:t>
      </w:r>
      <w:r w:rsidR="00346FD3">
        <w:rPr>
          <w:rFonts w:ascii="Arial" w:hAnsi="Arial" w:cs="Arial"/>
          <w:b/>
          <w:sz w:val="22"/>
          <w:szCs w:val="22"/>
        </w:rPr>
        <w:t xml:space="preserve"> </w:t>
      </w:r>
    </w:p>
    <w:p w14:paraId="1717D021" w14:textId="77777777" w:rsidR="00F70187" w:rsidRDefault="00F70187" w:rsidP="00FA4C23">
      <w:pPr>
        <w:spacing w:before="0" w:beforeAutospacing="0" w:after="0" w:afterAutospacing="0"/>
        <w:ind w:firstLine="540"/>
        <w:jc w:val="both"/>
        <w:rPr>
          <w:rFonts w:ascii="Arial" w:hAnsi="Arial" w:cs="Arial"/>
          <w:b/>
          <w:lang w:val="ru-RU"/>
        </w:rPr>
      </w:pPr>
    </w:p>
    <w:p w14:paraId="49D0A0B8" w14:textId="41DCCA7A" w:rsidR="00F70187" w:rsidRPr="00346FD3" w:rsidRDefault="00F70187" w:rsidP="00F70187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b/>
          <w:lang w:val="ru-RU"/>
        </w:rPr>
      </w:pPr>
      <w:r w:rsidRPr="00346FD3">
        <w:rPr>
          <w:rFonts w:ascii="Arial" w:hAnsi="Arial" w:cs="Arial"/>
          <w:b/>
          <w:lang w:val="ru-RU"/>
        </w:rPr>
        <w:t>До начала выполнения работ Исполнитель организует:</w:t>
      </w:r>
    </w:p>
    <w:p w14:paraId="63B298F9" w14:textId="0EA63C0C" w:rsidR="00F70187" w:rsidRPr="008C3098" w:rsidRDefault="005C34B0" w:rsidP="008C3098">
      <w:pPr>
        <w:pStyle w:val="a3"/>
        <w:numPr>
          <w:ilvl w:val="2"/>
          <w:numId w:val="1"/>
        </w:numPr>
        <w:spacing w:line="276" w:lineRule="auto"/>
        <w:ind w:left="0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Оформление А</w:t>
      </w:r>
      <w:r w:rsidR="00F70187" w:rsidRPr="00F70187">
        <w:rPr>
          <w:rFonts w:ascii="Arial" w:hAnsi="Arial" w:cs="Arial"/>
          <w:lang w:val="ru-RU"/>
        </w:rPr>
        <w:t>кт</w:t>
      </w:r>
      <w:r>
        <w:rPr>
          <w:rFonts w:ascii="Arial" w:hAnsi="Arial" w:cs="Arial"/>
          <w:lang w:val="ru-RU"/>
        </w:rPr>
        <w:t>а</w:t>
      </w:r>
      <w:r w:rsidR="00F70187" w:rsidRPr="00F70187">
        <w:rPr>
          <w:rFonts w:ascii="Arial" w:hAnsi="Arial" w:cs="Arial"/>
          <w:lang w:val="ru-RU"/>
        </w:rPr>
        <w:t>-допуск</w:t>
      </w:r>
      <w:r>
        <w:rPr>
          <w:rFonts w:ascii="Arial" w:hAnsi="Arial" w:cs="Arial"/>
          <w:lang w:val="ru-RU"/>
        </w:rPr>
        <w:t>а</w:t>
      </w:r>
      <w:r w:rsidR="00F70187" w:rsidRPr="00F70187">
        <w:rPr>
          <w:rFonts w:ascii="Arial" w:hAnsi="Arial" w:cs="Arial"/>
          <w:lang w:val="ru-RU"/>
        </w:rPr>
        <w:t xml:space="preserve"> согласно </w:t>
      </w:r>
      <w:r w:rsidR="00F70187" w:rsidRPr="008C3098">
        <w:rPr>
          <w:rFonts w:ascii="Arial" w:hAnsi="Arial" w:cs="Arial"/>
          <w:lang w:val="ru-RU"/>
        </w:rPr>
        <w:t>Приложению №1</w:t>
      </w:r>
      <w:r w:rsidR="00F70187" w:rsidRPr="00F70187">
        <w:rPr>
          <w:rFonts w:ascii="Arial" w:hAnsi="Arial" w:cs="Arial"/>
          <w:lang w:val="ru-RU"/>
        </w:rPr>
        <w:t xml:space="preserve"> </w:t>
      </w:r>
      <w:r w:rsidR="008C3098" w:rsidRPr="008C3098">
        <w:rPr>
          <w:rFonts w:ascii="Arial" w:hAnsi="Arial" w:cs="Arial"/>
          <w:lang w:val="ru-RU"/>
        </w:rPr>
        <w:t>к Требованиям к Исполнителю для допуска к производству работ</w:t>
      </w:r>
      <w:r w:rsidR="00F70187" w:rsidRPr="00F70187">
        <w:rPr>
          <w:rFonts w:ascii="Arial" w:hAnsi="Arial" w:cs="Arial"/>
          <w:lang w:val="ru-RU"/>
        </w:rPr>
        <w:t xml:space="preserve"> на весь период выполнения работ, который является основанием разрешения производства работ. Образец Акта-допуска включают в виде приложения к договору.</w:t>
      </w:r>
    </w:p>
    <w:p w14:paraId="55A3690A" w14:textId="77777777" w:rsidR="00F70187" w:rsidRPr="00F70187" w:rsidRDefault="00F70187" w:rsidP="008C3098">
      <w:pPr>
        <w:pStyle w:val="a3"/>
        <w:numPr>
          <w:ilvl w:val="2"/>
          <w:numId w:val="1"/>
        </w:numPr>
        <w:spacing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70187">
        <w:rPr>
          <w:rFonts w:ascii="Arial" w:hAnsi="Arial" w:cs="Arial"/>
          <w:lang w:val="ru-RU"/>
        </w:rPr>
        <w:t>Подписание Акта-допуска ответственными лицами подрядчика и обязательное исполнение требований, отраженных в документе.</w:t>
      </w:r>
    </w:p>
    <w:p w14:paraId="790183A4" w14:textId="25B95AAE" w:rsidR="00F70187" w:rsidRPr="00F70187" w:rsidRDefault="00F70187" w:rsidP="008C3098">
      <w:pPr>
        <w:pStyle w:val="a3"/>
        <w:numPr>
          <w:ilvl w:val="2"/>
          <w:numId w:val="1"/>
        </w:numPr>
        <w:spacing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70187">
        <w:rPr>
          <w:rFonts w:ascii="Arial" w:hAnsi="Arial" w:cs="Arial"/>
          <w:lang w:val="ru-RU"/>
        </w:rPr>
        <w:t xml:space="preserve">Разработку и согласование с Заказчиком договора, изменение в составе бригады, а также отражение согласованных мероприятий по предотвращению случаев повреждения здоровья работников и условий производства работ в тексте договора. </w:t>
      </w:r>
    </w:p>
    <w:p w14:paraId="4A2410B5" w14:textId="12758AA7" w:rsidR="00F70187" w:rsidRPr="00F70187" w:rsidRDefault="00F70187" w:rsidP="00F70187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70187">
        <w:rPr>
          <w:rFonts w:ascii="Arial" w:hAnsi="Arial" w:cs="Arial"/>
          <w:lang w:val="ru-RU"/>
        </w:rPr>
        <w:t xml:space="preserve">Сбор и передачу необходимой документации (разрешительных документов, по охране труда) </w:t>
      </w:r>
      <w:r w:rsidRPr="008C3098">
        <w:rPr>
          <w:rFonts w:ascii="Arial" w:hAnsi="Arial" w:cs="Arial"/>
          <w:lang w:val="ru-RU"/>
        </w:rPr>
        <w:t xml:space="preserve">согласно Приложению №2 </w:t>
      </w:r>
      <w:r w:rsidR="008C3098" w:rsidRPr="008C3098">
        <w:rPr>
          <w:rFonts w:ascii="Arial" w:hAnsi="Arial" w:cs="Arial"/>
          <w:lang w:val="ru-RU"/>
        </w:rPr>
        <w:t>к Требованиям к Исполнителю для допуска к производству работ</w:t>
      </w:r>
      <w:r w:rsidRPr="008C3098">
        <w:rPr>
          <w:rFonts w:ascii="Arial" w:hAnsi="Arial" w:cs="Arial"/>
          <w:lang w:val="ru-RU"/>
        </w:rPr>
        <w:t xml:space="preserve"> по запросу Заказчика с учетом специфики</w:t>
      </w:r>
      <w:r w:rsidRPr="00F70187">
        <w:rPr>
          <w:rFonts w:ascii="Arial" w:hAnsi="Arial" w:cs="Arial"/>
          <w:lang w:val="ru-RU"/>
        </w:rPr>
        <w:t xml:space="preserve"> выполняемых работ, указанных в договоре.</w:t>
      </w:r>
    </w:p>
    <w:p w14:paraId="64A1B968" w14:textId="77777777" w:rsidR="00F70187" w:rsidRPr="00F70187" w:rsidRDefault="00F70187" w:rsidP="00F70187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70187">
        <w:rPr>
          <w:rFonts w:ascii="Arial" w:hAnsi="Arial" w:cs="Arial"/>
          <w:lang w:val="ru-RU"/>
        </w:rPr>
        <w:t>Направление своих работников, привлекаемых для выполнения работ на объекте Заказчика, в службу охраны труда для проведения вводного инструктажа.</w:t>
      </w:r>
    </w:p>
    <w:p w14:paraId="2B52B9D4" w14:textId="77777777" w:rsidR="00F70187" w:rsidRPr="00F70187" w:rsidRDefault="00F70187" w:rsidP="00F70187">
      <w:pPr>
        <w:pStyle w:val="a3"/>
        <w:numPr>
          <w:ilvl w:val="2"/>
          <w:numId w:val="1"/>
        </w:numPr>
        <w:spacing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70187">
        <w:rPr>
          <w:rFonts w:ascii="Arial" w:hAnsi="Arial" w:cs="Arial"/>
          <w:lang w:val="ru-RU"/>
        </w:rPr>
        <w:t>Назначают лиц, отвечающих за безопасную организацию работ в соответствии с требованиями норм и правил по охране труда.</w:t>
      </w:r>
    </w:p>
    <w:p w14:paraId="1FAFB4D6" w14:textId="0CC3114A" w:rsidR="00F70187" w:rsidRDefault="00F70187" w:rsidP="00F70187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70187">
        <w:rPr>
          <w:rFonts w:ascii="Arial" w:hAnsi="Arial" w:cs="Arial"/>
          <w:lang w:val="ru-RU"/>
        </w:rPr>
        <w:t xml:space="preserve">Разрабатывают план мероприятий по эвакуации и спасению работников при возникновении аварийной ситуации и при проведении спасательных работ, с которым должны быть ознакомлены все лица, участвующие в производственной деятельности, допущенные к выполнению работ на объекте. В плане отражают согласованные мероприятия по предотвращению случаев повреждения здоровья работников и условий производства работ в заключаемых договорах между Заказчиком и </w:t>
      </w:r>
      <w:r w:rsidR="00346FD3">
        <w:rPr>
          <w:rFonts w:ascii="Arial" w:hAnsi="Arial" w:cs="Arial"/>
          <w:lang w:val="ru-RU"/>
        </w:rPr>
        <w:t>Исполнителем</w:t>
      </w:r>
      <w:r w:rsidRPr="00F70187">
        <w:rPr>
          <w:rFonts w:ascii="Arial" w:hAnsi="Arial" w:cs="Arial"/>
          <w:lang w:val="ru-RU"/>
        </w:rPr>
        <w:t>.</w:t>
      </w:r>
    </w:p>
    <w:p w14:paraId="03307DC4" w14:textId="79F464F1" w:rsidR="00346FD3" w:rsidRPr="0006536D" w:rsidRDefault="00346FD3" w:rsidP="00346FD3">
      <w:pPr>
        <w:pStyle w:val="a3"/>
        <w:numPr>
          <w:ilvl w:val="1"/>
          <w:numId w:val="1"/>
        </w:numPr>
        <w:spacing w:line="276" w:lineRule="auto"/>
        <w:ind w:left="0" w:firstLine="567"/>
        <w:jc w:val="both"/>
        <w:rPr>
          <w:rFonts w:ascii="Arial" w:hAnsi="Arial" w:cs="Arial"/>
          <w:b/>
          <w:lang w:val="ru-RU"/>
        </w:rPr>
      </w:pPr>
      <w:r w:rsidRPr="0006536D">
        <w:rPr>
          <w:rFonts w:ascii="Arial" w:hAnsi="Arial" w:cs="Arial"/>
          <w:b/>
          <w:lang w:val="ru-RU"/>
        </w:rPr>
        <w:t>До начала выполнения работ Заказчик с Исполнителем совместно:</w:t>
      </w:r>
    </w:p>
    <w:p w14:paraId="76557FDF" w14:textId="77777777" w:rsidR="00346FD3" w:rsidRPr="00346FD3" w:rsidRDefault="00346FD3" w:rsidP="00346FD3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346FD3">
        <w:rPr>
          <w:rFonts w:ascii="Arial" w:hAnsi="Arial" w:cs="Arial"/>
          <w:lang w:val="ru-RU"/>
        </w:rPr>
        <w:t>Организуют обмен документацией по охране труда, в том числе в электронном виде.</w:t>
      </w:r>
    </w:p>
    <w:p w14:paraId="49178CA5" w14:textId="3C067004" w:rsidR="00346FD3" w:rsidRPr="00346FD3" w:rsidRDefault="00346FD3" w:rsidP="00346FD3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346FD3">
        <w:rPr>
          <w:rFonts w:ascii="Arial" w:hAnsi="Arial" w:cs="Arial"/>
          <w:lang w:val="ru-RU"/>
        </w:rPr>
        <w:t xml:space="preserve">Определяют наличие совместных и совмещаемых работ. Составляют график и/или журнал </w:t>
      </w:r>
      <w:r>
        <w:rPr>
          <w:rFonts w:ascii="Arial" w:hAnsi="Arial" w:cs="Arial"/>
          <w:lang w:val="ru-RU"/>
        </w:rPr>
        <w:t>совместных и совмещаемых работ, при необходимости.</w:t>
      </w:r>
    </w:p>
    <w:p w14:paraId="277B5F73" w14:textId="77777777" w:rsidR="00346FD3" w:rsidRPr="00346FD3" w:rsidRDefault="00346FD3" w:rsidP="00346FD3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346FD3">
        <w:rPr>
          <w:rFonts w:ascii="Arial" w:hAnsi="Arial" w:cs="Arial"/>
          <w:lang w:val="ru-RU"/>
        </w:rPr>
        <w:t>Организуют составление и согласование схемы подключения к энергоносителям при необходимости, с учетом специфики.</w:t>
      </w:r>
    </w:p>
    <w:p w14:paraId="43097985" w14:textId="5BD5AEE3" w:rsidR="00346FD3" w:rsidRPr="00346FD3" w:rsidRDefault="00346FD3" w:rsidP="00346FD3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346FD3">
        <w:rPr>
          <w:rFonts w:ascii="Arial" w:hAnsi="Arial" w:cs="Arial"/>
          <w:lang w:val="ru-RU"/>
        </w:rPr>
        <w:t xml:space="preserve">Координация действий на объекте осуществляется законным представителем Заказчика, путем применения мобильной связи с законными представителями </w:t>
      </w:r>
      <w:r>
        <w:rPr>
          <w:rFonts w:ascii="Arial" w:hAnsi="Arial" w:cs="Arial"/>
          <w:lang w:val="ru-RU"/>
        </w:rPr>
        <w:t>Исполнителя</w:t>
      </w:r>
      <w:r w:rsidRPr="00346FD3">
        <w:rPr>
          <w:rFonts w:ascii="Arial" w:hAnsi="Arial" w:cs="Arial"/>
          <w:lang w:val="ru-RU"/>
        </w:rPr>
        <w:t>.</w:t>
      </w:r>
    </w:p>
    <w:p w14:paraId="5D87CCBD" w14:textId="74AD61D3" w:rsidR="00346FD3" w:rsidRPr="00346FD3" w:rsidRDefault="00346FD3" w:rsidP="00346FD3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346FD3">
        <w:rPr>
          <w:rFonts w:ascii="Arial" w:hAnsi="Arial" w:cs="Arial"/>
          <w:lang w:val="ru-RU"/>
        </w:rPr>
        <w:t xml:space="preserve">В случаях необходимости заключения </w:t>
      </w:r>
      <w:r>
        <w:rPr>
          <w:rFonts w:ascii="Arial" w:hAnsi="Arial" w:cs="Arial"/>
          <w:lang w:val="ru-RU"/>
        </w:rPr>
        <w:t>Исполнителем</w:t>
      </w:r>
      <w:r w:rsidRPr="00346FD3">
        <w:rPr>
          <w:rFonts w:ascii="Arial" w:hAnsi="Arial" w:cs="Arial"/>
          <w:lang w:val="ru-RU"/>
        </w:rPr>
        <w:t xml:space="preserve"> договора субподряда с юридическими лицами, индивидуальными предпринимателями, </w:t>
      </w:r>
      <w:r>
        <w:rPr>
          <w:rFonts w:ascii="Arial" w:hAnsi="Arial" w:cs="Arial"/>
          <w:lang w:val="ru-RU"/>
        </w:rPr>
        <w:t>Исполнитель</w:t>
      </w:r>
      <w:r w:rsidRPr="00346FD3">
        <w:rPr>
          <w:rFonts w:ascii="Arial" w:hAnsi="Arial" w:cs="Arial"/>
          <w:lang w:val="ru-RU"/>
        </w:rPr>
        <w:t xml:space="preserve"> - генеральный подрядчик обязан согласовать с Заказчиком возможность привлечения к работам третьих лиц и заключения с ними договора субподряда, указать дату начала и дату окончания работ, предоставить поименный список работников, допускаемых к выполнения работ, для проведения вводного инструктажа, передать документы согласно перечню для  допуска  работников к выполнению работ на объекте.</w:t>
      </w:r>
    </w:p>
    <w:p w14:paraId="3DC65E4E" w14:textId="636D465B" w:rsidR="00346FD3" w:rsidRPr="00346FD3" w:rsidRDefault="0006536D" w:rsidP="00346FD3">
      <w:pPr>
        <w:pStyle w:val="a4"/>
        <w:numPr>
          <w:ilvl w:val="1"/>
          <w:numId w:val="1"/>
        </w:numPr>
        <w:tabs>
          <w:tab w:val="left" w:pos="1134"/>
        </w:tabs>
        <w:spacing w:beforeAutospacing="0" w:after="24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Исполнитель</w:t>
      </w:r>
      <w:r w:rsidR="00346FD3" w:rsidRPr="00346FD3">
        <w:rPr>
          <w:rFonts w:ascii="Arial" w:hAnsi="Arial" w:cs="Arial"/>
          <w:lang w:val="ru-RU"/>
        </w:rPr>
        <w:t xml:space="preserve"> обязан незамедлительно предоставлять Заказчику сведения о несчастных случаях на производстве (со смертельным исходом, с временной или стойкой утратой трудоспособности, с необходимостью перевода на другую работу, с оказанием первой и/или медицинской помощи), авариях, инцидентах, нахождении работников в состоянии алкогольного, наркотического, токсического опьянения и иных нарушениях требований охраны труда.</w:t>
      </w:r>
    </w:p>
    <w:p w14:paraId="327B0273" w14:textId="77777777" w:rsidR="00346FD3" w:rsidRPr="00F70187" w:rsidRDefault="00346FD3" w:rsidP="00346FD3">
      <w:pPr>
        <w:pStyle w:val="a4"/>
        <w:tabs>
          <w:tab w:val="left" w:pos="1134"/>
        </w:tabs>
        <w:spacing w:beforeAutospacing="0" w:afterAutospacing="0" w:line="276" w:lineRule="auto"/>
        <w:ind w:left="567"/>
        <w:jc w:val="both"/>
        <w:rPr>
          <w:rFonts w:ascii="Arial" w:hAnsi="Arial" w:cs="Arial"/>
          <w:lang w:val="ru-RU"/>
        </w:rPr>
      </w:pPr>
    </w:p>
    <w:p w14:paraId="5B19ADC4" w14:textId="77777777" w:rsidR="00F70187" w:rsidRDefault="00F70187" w:rsidP="00FA4C23">
      <w:pPr>
        <w:spacing w:before="0" w:beforeAutospacing="0" w:after="0" w:afterAutospacing="0"/>
        <w:ind w:firstLine="540"/>
        <w:jc w:val="both"/>
        <w:rPr>
          <w:rFonts w:ascii="Arial" w:hAnsi="Arial" w:cs="Arial"/>
          <w:b/>
          <w:lang w:val="ru-RU"/>
        </w:rPr>
      </w:pPr>
    </w:p>
    <w:p w14:paraId="47D320AC" w14:textId="77777777" w:rsidR="00F70187" w:rsidRDefault="00F70187" w:rsidP="00FA4C23">
      <w:pPr>
        <w:spacing w:before="0" w:beforeAutospacing="0" w:after="0" w:afterAutospacing="0"/>
        <w:ind w:firstLine="540"/>
        <w:jc w:val="both"/>
        <w:rPr>
          <w:rFonts w:ascii="Arial" w:hAnsi="Arial" w:cs="Arial"/>
          <w:b/>
          <w:lang w:val="ru-RU"/>
        </w:rPr>
      </w:pPr>
    </w:p>
    <w:p w14:paraId="6C0D10B3" w14:textId="77777777" w:rsidR="00F70187" w:rsidRDefault="00F70187" w:rsidP="00FA4C23">
      <w:pPr>
        <w:spacing w:before="0" w:beforeAutospacing="0" w:after="0" w:afterAutospacing="0"/>
        <w:ind w:firstLine="540"/>
        <w:jc w:val="both"/>
        <w:rPr>
          <w:rFonts w:ascii="Arial" w:hAnsi="Arial" w:cs="Arial"/>
          <w:b/>
          <w:lang w:val="ru-RU"/>
        </w:rPr>
      </w:pPr>
    </w:p>
    <w:p w14:paraId="55E6BFD7" w14:textId="77777777" w:rsidR="00F70187" w:rsidRDefault="00F70187" w:rsidP="00FA4C23">
      <w:pPr>
        <w:spacing w:before="0" w:beforeAutospacing="0" w:after="0" w:afterAutospacing="0"/>
        <w:ind w:firstLine="540"/>
        <w:jc w:val="both"/>
        <w:rPr>
          <w:rFonts w:ascii="Arial" w:hAnsi="Arial" w:cs="Arial"/>
          <w:b/>
          <w:lang w:val="ru-RU"/>
        </w:rPr>
      </w:pPr>
    </w:p>
    <w:p w14:paraId="35DC4D44" w14:textId="77777777" w:rsidR="00F70187" w:rsidRPr="00F429DC" w:rsidRDefault="00F70187" w:rsidP="00FA4C23">
      <w:pPr>
        <w:spacing w:before="0" w:beforeAutospacing="0" w:after="0" w:afterAutospacing="0"/>
        <w:ind w:firstLine="540"/>
        <w:jc w:val="both"/>
        <w:rPr>
          <w:rFonts w:ascii="Arial" w:hAnsi="Arial" w:cs="Arial"/>
          <w:b/>
          <w:lang w:val="ru-RU"/>
        </w:rPr>
      </w:pPr>
    </w:p>
    <w:p w14:paraId="3EFFF303" w14:textId="77777777" w:rsidR="00F429DC" w:rsidRPr="00F429DC" w:rsidRDefault="00F429DC" w:rsidP="00F429DC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outlineLvl w:val="0"/>
        <w:rPr>
          <w:b/>
        </w:rPr>
      </w:pPr>
      <w:r w:rsidRPr="00F429DC">
        <w:rPr>
          <w:b/>
        </w:rPr>
        <w:t>Технические мероприятия</w:t>
      </w:r>
    </w:p>
    <w:p w14:paraId="7C1A9FFD" w14:textId="77777777" w:rsidR="00F429DC" w:rsidRPr="00F429DC" w:rsidRDefault="00F429DC" w:rsidP="00F429DC">
      <w:pPr>
        <w:pStyle w:val="ConsPlusNormal"/>
        <w:tabs>
          <w:tab w:val="left" w:pos="851"/>
          <w:tab w:val="left" w:pos="1134"/>
        </w:tabs>
        <w:spacing w:line="276" w:lineRule="auto"/>
        <w:ind w:left="567" w:firstLine="0"/>
        <w:jc w:val="both"/>
        <w:outlineLvl w:val="0"/>
        <w:rPr>
          <w:b/>
        </w:rPr>
      </w:pPr>
    </w:p>
    <w:p w14:paraId="2478AE50" w14:textId="344B5BD0" w:rsidR="00F429DC" w:rsidRPr="00F429DC" w:rsidRDefault="00F429DC" w:rsidP="00F429DC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>Исполнитель:</w:t>
      </w:r>
    </w:p>
    <w:p w14:paraId="44C40136" w14:textId="77777777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>До начала производства работ определяет:</w:t>
      </w:r>
    </w:p>
    <w:p w14:paraId="2E6F5FC4" w14:textId="77777777" w:rsidR="00F429DC" w:rsidRPr="00F429DC" w:rsidRDefault="00F429DC" w:rsidP="00F429DC">
      <w:pPr>
        <w:pStyle w:val="a4"/>
        <w:tabs>
          <w:tab w:val="left" w:pos="1134"/>
        </w:tabs>
        <w:spacing w:beforeAutospacing="0" w:afterAutospacing="0" w:line="276" w:lineRule="auto"/>
        <w:ind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>а) границы опасных зон на время выполнения работ по действию опасных факторов на территории;</w:t>
      </w:r>
    </w:p>
    <w:p w14:paraId="01B9B24E" w14:textId="77777777" w:rsidR="00F429DC" w:rsidRPr="00F429DC" w:rsidRDefault="00F429DC" w:rsidP="00F429DC">
      <w:pPr>
        <w:pStyle w:val="a4"/>
        <w:tabs>
          <w:tab w:val="left" w:pos="1134"/>
        </w:tabs>
        <w:spacing w:beforeAutospacing="0" w:afterAutospacing="0" w:line="276" w:lineRule="auto"/>
        <w:ind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>б) рабочие места, на которых работы выполняются по наряду-допуску;</w:t>
      </w:r>
    </w:p>
    <w:p w14:paraId="4BFA147B" w14:textId="77777777" w:rsidR="00F429DC" w:rsidRPr="00F429DC" w:rsidRDefault="00F429DC" w:rsidP="00F429DC">
      <w:pPr>
        <w:pStyle w:val="a4"/>
        <w:tabs>
          <w:tab w:val="left" w:pos="1134"/>
        </w:tabs>
        <w:spacing w:beforeAutospacing="0" w:afterAutospacing="0" w:line="276" w:lineRule="auto"/>
        <w:ind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>в) места установки защитных ограждений и знаков безопасности;</w:t>
      </w:r>
    </w:p>
    <w:p w14:paraId="53F08ABA" w14:textId="77777777" w:rsidR="00F429DC" w:rsidRPr="00F429DC" w:rsidRDefault="00F429DC" w:rsidP="00F429DC">
      <w:pPr>
        <w:pStyle w:val="a4"/>
        <w:tabs>
          <w:tab w:val="left" w:pos="1134"/>
        </w:tabs>
        <w:spacing w:beforeAutospacing="0" w:afterAutospacing="0" w:line="276" w:lineRule="auto"/>
        <w:ind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>г) устанавливает на время выполнения работ в соответствии с проектной документацией предохранительные, защитные и сигнализирующие устройства (приспособления), в том числе для производственного оборудования, в целях обеспечения безопасной эксплуатации и аварийной защиты при необходимости.</w:t>
      </w:r>
    </w:p>
    <w:p w14:paraId="4E06DC75" w14:textId="03486420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 xml:space="preserve"> В процессе обеспечивает доступ контролирующим и зависимым работодателем для проведения контроля за безопасным производством работ, в том числе с помощью приборов, устройств, оборудования и (или) комплекса (систем) приборов, устройств, оборудования, обеспечивающих дистанционную видео, аудио или иную фиксацию процессов производства работ на территории.</w:t>
      </w:r>
    </w:p>
    <w:p w14:paraId="78445B01" w14:textId="77D7CEF7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 xml:space="preserve"> </w:t>
      </w:r>
      <w:r w:rsidR="005D1E65">
        <w:rPr>
          <w:rFonts w:ascii="Arial" w:hAnsi="Arial" w:cs="Arial"/>
          <w:lang w:val="ru-RU"/>
        </w:rPr>
        <w:t>П</w:t>
      </w:r>
      <w:r w:rsidR="005D1E65" w:rsidRPr="00F429DC">
        <w:rPr>
          <w:rFonts w:ascii="Arial" w:hAnsi="Arial" w:cs="Arial"/>
          <w:lang w:val="ru-RU"/>
        </w:rPr>
        <w:t xml:space="preserve">ри необходимости </w:t>
      </w:r>
      <w:r w:rsidR="005D1E65">
        <w:rPr>
          <w:rFonts w:ascii="Arial" w:hAnsi="Arial" w:cs="Arial"/>
          <w:lang w:val="ru-RU"/>
        </w:rPr>
        <w:t>н</w:t>
      </w:r>
      <w:r w:rsidRPr="00F429DC">
        <w:rPr>
          <w:rFonts w:ascii="Arial" w:hAnsi="Arial" w:cs="Arial"/>
          <w:lang w:val="ru-RU"/>
        </w:rPr>
        <w:t>аносит (на время выполнения работ и удаляет после окончания работ) на производственное оборудование, органы управления и контроля, элементы конструкций, коммуникаций и на другие объекты сигнальные цвета и знаки безопасности, а также наименование и принадлежность оборудования.</w:t>
      </w:r>
    </w:p>
    <w:p w14:paraId="716421C8" w14:textId="01121507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 xml:space="preserve"> Устанавливает на время выполнения работ предохранительные, защитные и сигнализирующие устройства (приспособления) в целях обеспечения безопасной эксплуатации и аварийной защиты паровых, водяных, газовых и других производственных коммуникаций, оборудования и сооружений при их использовании, при необходимости.</w:t>
      </w:r>
    </w:p>
    <w:p w14:paraId="2970EF91" w14:textId="6AA280D1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 xml:space="preserve"> При необходимости принимает меры по снижению уровня вредного воздействия, в том числе за счет изменения графика работ, или устранение влияния вредных производственных факторов на работников на их рабочих местах.</w:t>
      </w:r>
    </w:p>
    <w:p w14:paraId="6CA35588" w14:textId="516A7284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 xml:space="preserve"> При необходимости устанавливает новые и реконструирует имеющиеся на территории средства коллективной защиты, отопительные и вентиляционные системы, системы кондиционирования, тепловые и воздушные завесы с целью обеспечения нормативных требований охраны труда по микроклимату и чистоты воздушной среды на рабочих местах на территории.</w:t>
      </w:r>
    </w:p>
    <w:p w14:paraId="511523AA" w14:textId="3712C2BB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 xml:space="preserve"> При необходимости обеспечивает устройство тротуаров, переходов, галерей, в том числе временных на время проведения работ, а также изменение маршрутов движения транспорта на территории в целях обеспечения безопасности работников после согласования с Заказчиком.</w:t>
      </w:r>
    </w:p>
    <w:p w14:paraId="330601E8" w14:textId="1CAAC00B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 xml:space="preserve"> При необходимости организует своевременную уборку территории и производственных помещений, вывоз отходов производства и потребления, собственных материалов и инструментов, образовавшихся в процессе производства работ.</w:t>
      </w:r>
    </w:p>
    <w:p w14:paraId="0883F042" w14:textId="2DB9FCAA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 xml:space="preserve"> Исполнитель несет ответственность за сохранность имущества заказчика и при нанесения материального ущерба восстанавливает за счёт собственных средств.</w:t>
      </w:r>
    </w:p>
    <w:p w14:paraId="531EC812" w14:textId="1C6834EF" w:rsidR="00F429DC" w:rsidRPr="00F429DC" w:rsidRDefault="00F429DC" w:rsidP="00F429DC">
      <w:pPr>
        <w:pStyle w:val="a4"/>
        <w:tabs>
          <w:tab w:val="left" w:pos="1134"/>
        </w:tabs>
        <w:spacing w:beforeAutospacing="0" w:afterAutospacing="0" w:line="276" w:lineRule="auto"/>
        <w:ind w:left="567"/>
        <w:jc w:val="both"/>
        <w:rPr>
          <w:rFonts w:ascii="Arial" w:hAnsi="Arial" w:cs="Arial"/>
          <w:lang w:val="ru-RU"/>
        </w:rPr>
      </w:pPr>
    </w:p>
    <w:p w14:paraId="7F4E80F9" w14:textId="77777777" w:rsidR="00F429DC" w:rsidRPr="00F429DC" w:rsidRDefault="00F429DC" w:rsidP="00F429DC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outlineLvl w:val="0"/>
        <w:rPr>
          <w:b/>
        </w:rPr>
      </w:pPr>
      <w:r w:rsidRPr="00F429DC">
        <w:rPr>
          <w:b/>
        </w:rPr>
        <w:t>Мероприятия по обеспечению средствами индивидуальной защиты и смывающими средствами</w:t>
      </w:r>
    </w:p>
    <w:p w14:paraId="01B6C8DF" w14:textId="77777777" w:rsidR="00F429DC" w:rsidRPr="00F429DC" w:rsidRDefault="00F429DC" w:rsidP="00F429DC">
      <w:pPr>
        <w:pStyle w:val="ConsPlusNormal"/>
        <w:tabs>
          <w:tab w:val="left" w:pos="851"/>
          <w:tab w:val="left" w:pos="1134"/>
        </w:tabs>
        <w:spacing w:line="276" w:lineRule="auto"/>
        <w:ind w:left="567" w:firstLine="0"/>
        <w:jc w:val="both"/>
        <w:outlineLvl w:val="0"/>
        <w:rPr>
          <w:b/>
        </w:rPr>
      </w:pPr>
    </w:p>
    <w:p w14:paraId="5C44C297" w14:textId="6425F1DE" w:rsidR="00F429DC" w:rsidRPr="00F429DC" w:rsidRDefault="00F429DC" w:rsidP="00F429DC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Исполнитель</w:t>
      </w:r>
      <w:r w:rsidRPr="00F429DC">
        <w:rPr>
          <w:rFonts w:ascii="Arial" w:hAnsi="Arial" w:cs="Arial"/>
          <w:lang w:val="ru-RU"/>
        </w:rPr>
        <w:t xml:space="preserve"> обязан обеспечить работников, допущенных к производству работ на объекте, сертифицированными специальной одеждой, обувью и другими средствами защиты (далее - СИЗ) и смывающих средств согласно нормам </w:t>
      </w:r>
      <w:proofErr w:type="spellStart"/>
      <w:r w:rsidRPr="00F429DC">
        <w:rPr>
          <w:rFonts w:ascii="Arial" w:hAnsi="Arial" w:cs="Arial"/>
          <w:lang w:val="ru-RU"/>
        </w:rPr>
        <w:t>положенности</w:t>
      </w:r>
      <w:proofErr w:type="spellEnd"/>
      <w:r w:rsidRPr="00F429DC">
        <w:rPr>
          <w:rFonts w:ascii="Arial" w:hAnsi="Arial" w:cs="Arial"/>
          <w:lang w:val="ru-RU"/>
        </w:rPr>
        <w:t xml:space="preserve">. </w:t>
      </w:r>
    </w:p>
    <w:p w14:paraId="54EA01CF" w14:textId="12C7D367" w:rsidR="00F429DC" w:rsidRPr="00F429DC" w:rsidRDefault="00F429DC" w:rsidP="00F429DC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lastRenderedPageBreak/>
        <w:t xml:space="preserve">Заказчик и </w:t>
      </w:r>
      <w:r>
        <w:rPr>
          <w:rFonts w:ascii="Arial" w:hAnsi="Arial" w:cs="Arial"/>
          <w:lang w:val="ru-RU"/>
        </w:rPr>
        <w:t>Исполнитель</w:t>
      </w:r>
      <w:r w:rsidRPr="00F429DC">
        <w:rPr>
          <w:rFonts w:ascii="Arial" w:hAnsi="Arial" w:cs="Arial"/>
          <w:lang w:val="ru-RU"/>
        </w:rPr>
        <w:t xml:space="preserve"> совместно определяют:</w:t>
      </w:r>
    </w:p>
    <w:p w14:paraId="305442B5" w14:textId="77777777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429DC">
        <w:rPr>
          <w:rFonts w:ascii="Arial" w:hAnsi="Arial" w:cs="Arial"/>
          <w:lang w:val="ru-RU"/>
        </w:rPr>
        <w:t xml:space="preserve"> Места хранения СИЗ и места утилизации работниками одноразовых СИЗ на территории Общества, СИЗ от поражения электрическим током (при выполнении работ в условиях повышенной опасности поражения электрическим током), дежурных СИЗ, предусмотренных правилами и нормами охраны труда для выполнения конкретных видов работ.</w:t>
      </w:r>
    </w:p>
    <w:p w14:paraId="2B8FF1CC" w14:textId="29CA8278" w:rsidR="00F429DC" w:rsidRPr="00F429DC" w:rsidRDefault="00F429DC" w:rsidP="00F429DC">
      <w:pPr>
        <w:pStyle w:val="a4"/>
        <w:numPr>
          <w:ilvl w:val="2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 w:rsidRPr="00F429DC">
        <w:rPr>
          <w:rFonts w:ascii="Arial" w:hAnsi="Arial" w:cs="Arial"/>
          <w:lang w:val="ru-RU"/>
        </w:rPr>
        <w:t>Места хранения, особенностей использования (при наличии) и мест утилизации работниками Подрядчика смывающих и (или) обезвреживающих средств.</w:t>
      </w:r>
    </w:p>
    <w:p w14:paraId="64C38871" w14:textId="7CBC3535" w:rsidR="00F429DC" w:rsidRDefault="00F429DC" w:rsidP="00F429DC">
      <w:pPr>
        <w:pStyle w:val="a4"/>
        <w:tabs>
          <w:tab w:val="left" w:pos="1134"/>
        </w:tabs>
        <w:spacing w:beforeAutospacing="0" w:afterAutospacing="0" w:line="276" w:lineRule="auto"/>
        <w:ind w:left="567"/>
        <w:jc w:val="both"/>
        <w:rPr>
          <w:rFonts w:ascii="Arial" w:hAnsi="Arial" w:cs="Arial"/>
          <w:sz w:val="24"/>
          <w:szCs w:val="24"/>
          <w:lang w:val="ru-RU"/>
        </w:rPr>
      </w:pPr>
    </w:p>
    <w:p w14:paraId="47A141D5" w14:textId="7D781DDA" w:rsidR="00F86F65" w:rsidRPr="00F86F65" w:rsidRDefault="00F86F65" w:rsidP="00F86F65">
      <w:pPr>
        <w:pStyle w:val="ConsPlusNormal"/>
        <w:numPr>
          <w:ilvl w:val="0"/>
          <w:numId w:val="1"/>
        </w:numPr>
        <w:tabs>
          <w:tab w:val="left" w:pos="851"/>
          <w:tab w:val="left" w:pos="1134"/>
        </w:tabs>
        <w:spacing w:line="276" w:lineRule="auto"/>
        <w:ind w:left="0" w:firstLine="567"/>
        <w:jc w:val="both"/>
        <w:outlineLvl w:val="0"/>
        <w:rPr>
          <w:b/>
        </w:rPr>
      </w:pPr>
      <w:r w:rsidRPr="00F86F65">
        <w:rPr>
          <w:b/>
        </w:rPr>
        <w:t xml:space="preserve">Проведение инструктажей работникам </w:t>
      </w:r>
      <w:r>
        <w:rPr>
          <w:b/>
        </w:rPr>
        <w:t>Исполнителя</w:t>
      </w:r>
    </w:p>
    <w:p w14:paraId="10676EE2" w14:textId="77777777" w:rsidR="00F86F65" w:rsidRPr="00F86F65" w:rsidRDefault="00F86F65" w:rsidP="00F86F65">
      <w:pPr>
        <w:pStyle w:val="ConsPlusNormal"/>
        <w:tabs>
          <w:tab w:val="left" w:pos="851"/>
          <w:tab w:val="left" w:pos="1134"/>
        </w:tabs>
        <w:spacing w:line="276" w:lineRule="auto"/>
        <w:ind w:left="567" w:firstLine="0"/>
        <w:jc w:val="both"/>
        <w:outlineLvl w:val="0"/>
        <w:rPr>
          <w:b/>
        </w:rPr>
      </w:pPr>
    </w:p>
    <w:p w14:paraId="6B159A28" w14:textId="6AC6D32D" w:rsidR="00F86F65" w:rsidRPr="00F86F65" w:rsidRDefault="00F86F65" w:rsidP="00F86F65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86F65">
        <w:rPr>
          <w:rFonts w:ascii="Arial" w:hAnsi="Arial" w:cs="Arial"/>
          <w:lang w:val="ru-RU"/>
        </w:rPr>
        <w:t xml:space="preserve">Перед допуском на территорию Общества со всеми работниками </w:t>
      </w:r>
      <w:r>
        <w:rPr>
          <w:rFonts w:ascii="Arial" w:hAnsi="Arial" w:cs="Arial"/>
          <w:lang w:val="ru-RU"/>
        </w:rPr>
        <w:t>Исполнителя</w:t>
      </w:r>
      <w:r w:rsidRPr="00F86F65">
        <w:rPr>
          <w:rFonts w:ascii="Arial" w:hAnsi="Arial" w:cs="Arial"/>
          <w:lang w:val="ru-RU"/>
        </w:rPr>
        <w:t xml:space="preserve"> проводят вводный инструктаж по охране труда сотрудники службы охраны труда Заказчика с фиксацией в журнале регистрации проведения вводного инструктажа по охране труда.</w:t>
      </w:r>
    </w:p>
    <w:p w14:paraId="36C7EA5E" w14:textId="483F5CDA" w:rsidR="00F86F65" w:rsidRPr="00F86F65" w:rsidRDefault="00F86F65" w:rsidP="00F86F65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86F65">
        <w:rPr>
          <w:rFonts w:ascii="Arial" w:hAnsi="Arial" w:cs="Arial"/>
          <w:lang w:val="ru-RU"/>
        </w:rPr>
        <w:t xml:space="preserve">Непосредственный руководитель работ </w:t>
      </w:r>
      <w:r>
        <w:rPr>
          <w:rFonts w:ascii="Arial" w:hAnsi="Arial" w:cs="Arial"/>
          <w:lang w:val="ru-RU"/>
        </w:rPr>
        <w:t>Исполнителя</w:t>
      </w:r>
      <w:r w:rsidRPr="00F86F65">
        <w:rPr>
          <w:rFonts w:ascii="Arial" w:hAnsi="Arial" w:cs="Arial"/>
          <w:lang w:val="ru-RU"/>
        </w:rPr>
        <w:t xml:space="preserve"> проводит все необходимые виды инструктажей по охране труда со всеми работниками перед выполнением работ с фиксацией в журнале регистрации инструктажей</w:t>
      </w:r>
      <w:r>
        <w:rPr>
          <w:rFonts w:ascii="Arial" w:hAnsi="Arial" w:cs="Arial"/>
          <w:lang w:val="ru-RU"/>
        </w:rPr>
        <w:t xml:space="preserve"> Исполнителя</w:t>
      </w:r>
      <w:r w:rsidRPr="00F86F65">
        <w:rPr>
          <w:rFonts w:ascii="Arial" w:hAnsi="Arial" w:cs="Arial"/>
          <w:lang w:val="ru-RU"/>
        </w:rPr>
        <w:t>.</w:t>
      </w:r>
    </w:p>
    <w:p w14:paraId="5B52268B" w14:textId="080586F2" w:rsidR="00F86F65" w:rsidRDefault="00F86F65" w:rsidP="00F429DC">
      <w:pPr>
        <w:pStyle w:val="a4"/>
        <w:tabs>
          <w:tab w:val="left" w:pos="1134"/>
        </w:tabs>
        <w:spacing w:beforeAutospacing="0" w:afterAutospacing="0" w:line="276" w:lineRule="auto"/>
        <w:ind w:left="567"/>
        <w:jc w:val="both"/>
        <w:rPr>
          <w:rFonts w:ascii="Arial" w:hAnsi="Arial" w:cs="Arial"/>
          <w:lang w:val="ru-RU"/>
        </w:rPr>
      </w:pPr>
    </w:p>
    <w:p w14:paraId="61565C3D" w14:textId="77777777" w:rsidR="00F86F65" w:rsidRPr="00F86F65" w:rsidRDefault="00F86F65" w:rsidP="00F86F65">
      <w:pPr>
        <w:pStyle w:val="a4"/>
        <w:numPr>
          <w:ilvl w:val="0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outlineLvl w:val="0"/>
        <w:rPr>
          <w:rFonts w:ascii="Arial" w:hAnsi="Arial" w:cs="Arial"/>
          <w:b/>
          <w:lang w:val="ru-RU"/>
        </w:rPr>
      </w:pPr>
      <w:r w:rsidRPr="00F86F65">
        <w:rPr>
          <w:rFonts w:ascii="Arial" w:hAnsi="Arial" w:cs="Arial"/>
          <w:b/>
          <w:lang w:val="ru-RU"/>
        </w:rPr>
        <w:t>Организация работ повышенной опасности</w:t>
      </w:r>
    </w:p>
    <w:p w14:paraId="491D851F" w14:textId="77777777" w:rsidR="00F86F65" w:rsidRPr="00F86F65" w:rsidRDefault="00F86F65" w:rsidP="00F86F65">
      <w:pPr>
        <w:pStyle w:val="a4"/>
        <w:tabs>
          <w:tab w:val="left" w:pos="1134"/>
        </w:tabs>
        <w:spacing w:beforeAutospacing="0" w:afterAutospacing="0" w:line="276" w:lineRule="auto"/>
        <w:ind w:left="567"/>
        <w:rPr>
          <w:rFonts w:ascii="Arial" w:hAnsi="Arial" w:cs="Arial"/>
          <w:b/>
          <w:lang w:val="ru-RU"/>
        </w:rPr>
      </w:pPr>
    </w:p>
    <w:p w14:paraId="0C88E4DC" w14:textId="7936C14D" w:rsidR="00F86F65" w:rsidRPr="00F86F65" w:rsidRDefault="00F86F65" w:rsidP="00F86F65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Исполнитель</w:t>
      </w:r>
      <w:r w:rsidRPr="00F86F65">
        <w:rPr>
          <w:rFonts w:ascii="Arial" w:hAnsi="Arial" w:cs="Arial"/>
          <w:lang w:val="ru-RU"/>
        </w:rPr>
        <w:t xml:space="preserve"> организует выполнение работ в соответствии с действующим законодательством.</w:t>
      </w:r>
    </w:p>
    <w:p w14:paraId="7AC0834A" w14:textId="2685EF25" w:rsidR="00F86F65" w:rsidRPr="00F86F65" w:rsidRDefault="00F86F65" w:rsidP="00F86F65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86F65">
        <w:rPr>
          <w:rFonts w:ascii="Arial" w:hAnsi="Arial" w:cs="Arial"/>
          <w:lang w:val="ru-RU"/>
        </w:rPr>
        <w:t xml:space="preserve"> При необходимости проведения работ повышенной опасности (газоопасные, огневые, ремонтные, земляные, работы на высоте, в ограниченных и замкнутых пространствах и другие работы с повышенной опасностью) работы оформляются наряд-допуском руководителем работ </w:t>
      </w:r>
      <w:r w:rsidR="00D91DB3">
        <w:rPr>
          <w:rFonts w:ascii="Arial" w:hAnsi="Arial" w:cs="Arial"/>
          <w:lang w:val="ru-RU"/>
        </w:rPr>
        <w:t>Исполнителя</w:t>
      </w:r>
      <w:r w:rsidRPr="00F86F65">
        <w:rPr>
          <w:rFonts w:ascii="Arial" w:hAnsi="Arial" w:cs="Arial"/>
          <w:lang w:val="ru-RU"/>
        </w:rPr>
        <w:t xml:space="preserve">, с обязательным проведением и фиксацией целевого инструктажа по охране труда. </w:t>
      </w:r>
    </w:p>
    <w:p w14:paraId="4679B700" w14:textId="77777777" w:rsidR="00F86F65" w:rsidRPr="00F86F65" w:rsidRDefault="00F86F65" w:rsidP="00F86F65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86F65">
        <w:rPr>
          <w:rFonts w:ascii="Arial" w:hAnsi="Arial" w:cs="Arial"/>
          <w:lang w:val="ru-RU"/>
        </w:rPr>
        <w:t>При совместном производстве нескольких видов работ, по которым требуется оформление наряда-допуска, допускается оформление единого наряда-допуска с включением в него требований по безопасному выполнению каждого из вида работ.</w:t>
      </w:r>
    </w:p>
    <w:p w14:paraId="466E646D" w14:textId="3D440735" w:rsidR="00F86F65" w:rsidRPr="00F86F65" w:rsidRDefault="00F86F65" w:rsidP="00F86F65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86F65">
        <w:rPr>
          <w:rFonts w:ascii="Arial" w:hAnsi="Arial" w:cs="Arial"/>
          <w:lang w:val="ru-RU"/>
        </w:rPr>
        <w:t xml:space="preserve">Там, где невозможно выделение отдельной зоны работ </w:t>
      </w:r>
      <w:r w:rsidR="00D91DB3">
        <w:rPr>
          <w:rFonts w:ascii="Arial" w:hAnsi="Arial" w:cs="Arial"/>
          <w:lang w:val="ru-RU"/>
        </w:rPr>
        <w:t>Исполнителю</w:t>
      </w:r>
      <w:r w:rsidRPr="00F86F65">
        <w:rPr>
          <w:rFonts w:ascii="Arial" w:hAnsi="Arial" w:cs="Arial"/>
          <w:lang w:val="ru-RU"/>
        </w:rPr>
        <w:t xml:space="preserve"> (работы в электроустановках), наряд-допуск выдаёт Заказчик с обязательным с</w:t>
      </w:r>
      <w:r w:rsidR="00D91DB3">
        <w:rPr>
          <w:rFonts w:ascii="Arial" w:hAnsi="Arial" w:cs="Arial"/>
          <w:lang w:val="ru-RU"/>
        </w:rPr>
        <w:t>огласованием ответственного от Исполнителя</w:t>
      </w:r>
      <w:r w:rsidRPr="00F86F65">
        <w:rPr>
          <w:rFonts w:ascii="Arial" w:hAnsi="Arial" w:cs="Arial"/>
          <w:lang w:val="ru-RU"/>
        </w:rPr>
        <w:t>.</w:t>
      </w:r>
    </w:p>
    <w:p w14:paraId="140F72E1" w14:textId="0478D566" w:rsidR="00F86F65" w:rsidRPr="00F86F65" w:rsidRDefault="00F86F65" w:rsidP="00F86F65">
      <w:pPr>
        <w:pStyle w:val="a4"/>
        <w:numPr>
          <w:ilvl w:val="1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F86F65">
        <w:rPr>
          <w:rFonts w:ascii="Arial" w:hAnsi="Arial" w:cs="Arial"/>
          <w:lang w:val="ru-RU"/>
        </w:rPr>
        <w:t xml:space="preserve">Перед началом работ </w:t>
      </w:r>
      <w:r w:rsidR="00D91DB3">
        <w:rPr>
          <w:rFonts w:ascii="Arial" w:hAnsi="Arial" w:cs="Arial"/>
          <w:lang w:val="ru-RU"/>
        </w:rPr>
        <w:t xml:space="preserve">Исполнитель </w:t>
      </w:r>
      <w:r w:rsidRPr="00F86F65">
        <w:rPr>
          <w:rFonts w:ascii="Arial" w:hAnsi="Arial" w:cs="Arial"/>
          <w:lang w:val="ru-RU"/>
        </w:rPr>
        <w:t>разрабатывает и утверждает план производство работ или технологическую карту в соответствии с действующим законодательством.</w:t>
      </w:r>
    </w:p>
    <w:p w14:paraId="2FB6EDF1" w14:textId="77777777" w:rsidR="00F86F65" w:rsidRPr="00F86F65" w:rsidRDefault="00F86F65" w:rsidP="00F86F65">
      <w:pPr>
        <w:pStyle w:val="a4"/>
        <w:tabs>
          <w:tab w:val="left" w:pos="1134"/>
        </w:tabs>
        <w:spacing w:beforeAutospacing="0" w:afterAutospacing="0" w:line="276" w:lineRule="auto"/>
        <w:ind w:left="567"/>
        <w:jc w:val="both"/>
        <w:rPr>
          <w:rFonts w:ascii="Arial" w:hAnsi="Arial" w:cs="Arial"/>
          <w:highlight w:val="yellow"/>
          <w:lang w:val="ru-RU"/>
        </w:rPr>
      </w:pPr>
      <w:r w:rsidRPr="00F86F65">
        <w:rPr>
          <w:rFonts w:ascii="Arial" w:hAnsi="Arial" w:cs="Arial"/>
          <w:lang w:val="ru-RU"/>
        </w:rPr>
        <w:t xml:space="preserve"> </w:t>
      </w:r>
    </w:p>
    <w:p w14:paraId="0FF1C9D9" w14:textId="77777777" w:rsidR="00FA4C23" w:rsidRPr="00D91DB3" w:rsidRDefault="00FA4C23" w:rsidP="00D91DB3">
      <w:pPr>
        <w:pStyle w:val="a4"/>
        <w:numPr>
          <w:ilvl w:val="0"/>
          <w:numId w:val="1"/>
        </w:numPr>
        <w:tabs>
          <w:tab w:val="left" w:pos="1134"/>
        </w:tabs>
        <w:spacing w:beforeAutospacing="0" w:afterAutospacing="0" w:line="276" w:lineRule="auto"/>
        <w:ind w:left="0" w:firstLine="567"/>
        <w:outlineLvl w:val="0"/>
        <w:rPr>
          <w:rFonts w:ascii="Arial" w:hAnsi="Arial" w:cs="Arial"/>
          <w:b/>
          <w:lang w:val="ru-RU"/>
        </w:rPr>
      </w:pPr>
      <w:r w:rsidRPr="00D91DB3">
        <w:rPr>
          <w:rFonts w:ascii="Arial" w:hAnsi="Arial" w:cs="Arial"/>
          <w:b/>
          <w:lang w:val="ru-RU"/>
        </w:rPr>
        <w:t>Требования к персоналу Исполнителя</w:t>
      </w:r>
    </w:p>
    <w:p w14:paraId="49D93FA2" w14:textId="77777777" w:rsidR="00FA4C23" w:rsidRDefault="00FA4C23" w:rsidP="00FA4C23">
      <w:pPr>
        <w:pStyle w:val="a3"/>
        <w:spacing w:before="0" w:beforeAutospacing="0" w:after="0" w:afterAutospacing="0"/>
        <w:ind w:left="0" w:firstLine="567"/>
        <w:jc w:val="both"/>
        <w:rPr>
          <w:rFonts w:ascii="Arial" w:hAnsi="Arial" w:cs="Arial"/>
        </w:rPr>
      </w:pPr>
    </w:p>
    <w:p w14:paraId="2E6AF8DD" w14:textId="77777777" w:rsidR="00FA4C23" w:rsidRPr="00FA4C23" w:rsidRDefault="00FA4C23" w:rsidP="00FA4C23">
      <w:pPr>
        <w:pStyle w:val="a3"/>
        <w:spacing w:before="0" w:beforeAutospacing="0" w:after="0" w:afterAutospacing="0"/>
        <w:ind w:left="0" w:firstLine="567"/>
        <w:jc w:val="both"/>
        <w:rPr>
          <w:rFonts w:ascii="Arial" w:hAnsi="Arial" w:cs="Arial"/>
          <w:lang w:val="ru-RU"/>
        </w:rPr>
      </w:pPr>
      <w:r w:rsidRPr="00FA4C23">
        <w:rPr>
          <w:rFonts w:ascii="Arial" w:hAnsi="Arial" w:cs="Arial"/>
          <w:lang w:val="ru-RU"/>
        </w:rPr>
        <w:t>Требования данного раздела распространяются на персонал Исполнителя и привлекаемых им для выполнения работ субподрядных организаций, а также иных третьих лиц, участвующих в производственной деятельности Исполнителя (далее - персонал Исполнителя).</w:t>
      </w:r>
    </w:p>
    <w:p w14:paraId="58DA11B2" w14:textId="77777777" w:rsidR="00FA4C23" w:rsidRPr="00FA4C23" w:rsidRDefault="00FA4C23" w:rsidP="00FA4C23">
      <w:pPr>
        <w:pStyle w:val="a3"/>
        <w:numPr>
          <w:ilvl w:val="1"/>
          <w:numId w:val="2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lang w:val="ru-RU"/>
        </w:rPr>
      </w:pPr>
      <w:r w:rsidRPr="00FA4C23">
        <w:rPr>
          <w:rFonts w:ascii="Arial" w:hAnsi="Arial" w:cs="Arial"/>
          <w:lang w:val="ru-RU"/>
        </w:rPr>
        <w:t>Работы должны выполняться персоналом Исполнителя, прошедшим соответствующую профессиональную подготовку и имеющим соответствующую выполняемой работе квалификацию.</w:t>
      </w:r>
    </w:p>
    <w:p w14:paraId="40E5CA95" w14:textId="77777777" w:rsidR="00FA4C23" w:rsidRPr="00FA4C23" w:rsidRDefault="00FA4C23" w:rsidP="00FA4C23">
      <w:pPr>
        <w:pStyle w:val="a3"/>
        <w:numPr>
          <w:ilvl w:val="1"/>
          <w:numId w:val="2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lang w:val="ru-RU"/>
        </w:rPr>
      </w:pPr>
      <w:r w:rsidRPr="00FA4C23">
        <w:rPr>
          <w:rFonts w:ascii="Arial" w:hAnsi="Arial" w:cs="Arial"/>
          <w:lang w:val="ru-RU"/>
        </w:rPr>
        <w:t>Персонал Исполнителя должен обладать необходимым для выполнения работ оборудованием, оснасткой, приборами, электроинструментом, приспособлениями и инструментом, навыками их использования.</w:t>
      </w:r>
    </w:p>
    <w:p w14:paraId="4A9985B4" w14:textId="75E47711" w:rsidR="00FA4C23" w:rsidRPr="00FA4C23" w:rsidRDefault="00FA4C23" w:rsidP="00FA4C23">
      <w:pPr>
        <w:pStyle w:val="a3"/>
        <w:numPr>
          <w:ilvl w:val="1"/>
          <w:numId w:val="25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lang w:val="ru-RU"/>
        </w:rPr>
      </w:pPr>
      <w:r w:rsidRPr="00FA4C23">
        <w:rPr>
          <w:rFonts w:ascii="Arial" w:hAnsi="Arial" w:cs="Arial"/>
          <w:lang w:val="ru-RU"/>
        </w:rPr>
        <w:t>Персонал Исполнителя при выполнении услуг на территории Заказчика обязан соблюдать установленные требования правил пропускного режима, требований охраны труда, электробезопасности, промышленной безопасности, пожарной безопасности.</w:t>
      </w:r>
    </w:p>
    <w:p w14:paraId="7EAB207B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060A0393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4937DFAA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7F8C5E9C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47168F6A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4788C261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6495DA27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63DEFEFB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7CE8C3D6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08ADF516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2FF34846" w14:textId="16847AFE" w:rsidR="00D91DB3" w:rsidRPr="008C3098" w:rsidRDefault="00D91DB3" w:rsidP="00D91DB3">
      <w:pPr>
        <w:spacing w:before="0" w:beforeAutospacing="0" w:after="0" w:afterAutospacing="0"/>
        <w:jc w:val="right"/>
        <w:rPr>
          <w:rFonts w:ascii="Arial" w:hAnsi="Arial" w:cs="Arial"/>
          <w:lang w:val="ru-RU"/>
        </w:rPr>
      </w:pPr>
      <w:r w:rsidRPr="008C3098">
        <w:rPr>
          <w:rFonts w:ascii="Arial" w:hAnsi="Arial" w:cs="Arial"/>
          <w:lang w:val="ru-RU"/>
        </w:rPr>
        <w:t>Приложение №1</w:t>
      </w:r>
    </w:p>
    <w:p w14:paraId="3B970311" w14:textId="5C1B6EBB" w:rsidR="00FA4C23" w:rsidRPr="008C3098" w:rsidRDefault="00D91DB3" w:rsidP="00D91DB3">
      <w:pPr>
        <w:spacing w:before="0" w:beforeAutospacing="0" w:after="0" w:afterAutospacing="0"/>
        <w:jc w:val="right"/>
        <w:rPr>
          <w:rFonts w:ascii="Arial" w:hAnsi="Arial" w:cs="Arial"/>
          <w:b/>
          <w:lang w:val="ru-RU"/>
        </w:rPr>
      </w:pPr>
      <w:r w:rsidRPr="008C3098">
        <w:rPr>
          <w:rFonts w:ascii="Arial" w:hAnsi="Arial" w:cs="Arial"/>
          <w:lang w:val="ru-RU"/>
        </w:rPr>
        <w:t>к Требованиям к Исполнителю для допуска к производству работ</w:t>
      </w:r>
    </w:p>
    <w:p w14:paraId="2B5D7440" w14:textId="77777777" w:rsidR="00FA4C23" w:rsidRDefault="00FA4C23" w:rsidP="00FA4C23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14:paraId="40256B4E" w14:textId="77777777" w:rsidR="00FA4C23" w:rsidRPr="00FA4C23" w:rsidRDefault="00FA4C23" w:rsidP="00D91DB3">
      <w:pPr>
        <w:pStyle w:val="a3"/>
        <w:tabs>
          <w:tab w:val="left" w:pos="284"/>
        </w:tabs>
        <w:spacing w:before="0" w:beforeAutospacing="0" w:after="0" w:afterAutospacing="0"/>
        <w:ind w:left="0"/>
        <w:jc w:val="center"/>
        <w:rPr>
          <w:rFonts w:ascii="Arial" w:hAnsi="Arial" w:cs="Arial"/>
          <w:b/>
          <w:lang w:val="ru-RU"/>
        </w:rPr>
      </w:pPr>
      <w:r w:rsidRPr="00FA4C23">
        <w:rPr>
          <w:rFonts w:ascii="Arial" w:hAnsi="Arial" w:cs="Arial"/>
          <w:b/>
          <w:lang w:val="ru-RU"/>
        </w:rPr>
        <w:t>Форма акта-допуска к производству работ на территории действующего предприятия</w:t>
      </w:r>
    </w:p>
    <w:p w14:paraId="76927682" w14:textId="77777777" w:rsidR="00FA4C23" w:rsidRDefault="00FA4C23" w:rsidP="00FA4C23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14:paraId="1197D23A" w14:textId="77777777" w:rsidR="00251904" w:rsidRDefault="00251904" w:rsidP="00FA4C2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</w:p>
    <w:p w14:paraId="41DB406D" w14:textId="77777777" w:rsidR="00251904" w:rsidRDefault="00251904" w:rsidP="00FA4C2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</w:p>
    <w:p w14:paraId="516AB742" w14:textId="51FF1526" w:rsidR="00D91DB3" w:rsidRDefault="00FA4C23" w:rsidP="00FA4C2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АКТ-ДОПУСК </w:t>
      </w:r>
    </w:p>
    <w:p w14:paraId="114216A4" w14:textId="77777777" w:rsidR="00D91DB3" w:rsidRDefault="00FA4C23" w:rsidP="00FA4C2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ДЛЯ ПРОИЗВОДСТВА РАБОТ НА ТЕРРИТОРИИ </w:t>
      </w:r>
    </w:p>
    <w:p w14:paraId="2086C9AD" w14:textId="188DC16C" w:rsidR="00D91DB3" w:rsidRDefault="00D91DB3" w:rsidP="00FA4C23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ДЕЙСТВУЮЩЕГО ПРОИЗВОДСТВЕННОГО ОБЪЕКТА</w:t>
      </w:r>
    </w:p>
    <w:p w14:paraId="07781809" w14:textId="77777777" w:rsidR="00AB44A2" w:rsidRPr="00D86EE5" w:rsidRDefault="00AB44A2" w:rsidP="00AB44A2">
      <w:pPr>
        <w:pStyle w:val="ConsPlusNonformat"/>
        <w:widowControl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C4F3C">
        <w:rPr>
          <w:rFonts w:ascii="Arial" w:hAnsi="Arial" w:cs="Arial"/>
          <w:i/>
          <w:sz w:val="24"/>
          <w:szCs w:val="24"/>
        </w:rPr>
        <w:t xml:space="preserve">ООО «Шахтинская </w:t>
      </w:r>
      <w:proofErr w:type="gramStart"/>
      <w:r w:rsidRPr="008C4F3C">
        <w:rPr>
          <w:rFonts w:ascii="Arial" w:hAnsi="Arial" w:cs="Arial"/>
          <w:i/>
          <w:sz w:val="24"/>
          <w:szCs w:val="24"/>
        </w:rPr>
        <w:t>керамика»</w:t>
      </w:r>
      <w:r w:rsidRPr="008C4F3C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8C4F3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8C4F3C">
        <w:rPr>
          <w:rFonts w:ascii="Arial" w:hAnsi="Arial" w:cs="Arial"/>
          <w:sz w:val="24"/>
          <w:szCs w:val="24"/>
        </w:rPr>
        <w:t>«__» ____</w:t>
      </w:r>
      <w:r>
        <w:rPr>
          <w:rFonts w:ascii="Arial" w:hAnsi="Arial" w:cs="Arial"/>
          <w:sz w:val="24"/>
          <w:szCs w:val="24"/>
        </w:rPr>
        <w:t>____</w:t>
      </w:r>
      <w:r w:rsidRPr="008C4F3C">
        <w:rPr>
          <w:rFonts w:ascii="Arial" w:hAnsi="Arial" w:cs="Arial"/>
          <w:sz w:val="24"/>
          <w:szCs w:val="24"/>
        </w:rPr>
        <w:t xml:space="preserve">____ </w:t>
      </w:r>
      <w:r w:rsidRPr="00D86EE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  <w:u w:val="single"/>
        </w:rPr>
        <w:t xml:space="preserve"> ____</w:t>
      </w:r>
      <w:r w:rsidRPr="008C4F3C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D86EE5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</w:t>
      </w:r>
      <w:proofErr w:type="spellStart"/>
      <w:r w:rsidRPr="00D86EE5">
        <w:rPr>
          <w:rFonts w:ascii="Arial" w:hAnsi="Arial" w:cs="Arial"/>
          <w:color w:val="000000" w:themeColor="text1"/>
          <w:sz w:val="24"/>
          <w:szCs w:val="24"/>
        </w:rPr>
        <w:t>г.Шахты</w:t>
      </w:r>
      <w:proofErr w:type="spellEnd"/>
      <w:r w:rsidRPr="00D86EE5">
        <w:rPr>
          <w:rFonts w:ascii="Arial" w:hAnsi="Arial" w:cs="Arial"/>
          <w:color w:val="000000" w:themeColor="text1"/>
          <w:sz w:val="24"/>
          <w:szCs w:val="24"/>
        </w:rPr>
        <w:t xml:space="preserve"> ________________________</w:t>
      </w:r>
      <w:r>
        <w:rPr>
          <w:rFonts w:ascii="Arial" w:hAnsi="Arial" w:cs="Arial"/>
          <w:color w:val="000000" w:themeColor="text1"/>
          <w:sz w:val="24"/>
          <w:szCs w:val="24"/>
        </w:rPr>
        <w:t>______________________</w:t>
      </w:r>
      <w:r w:rsidRPr="00D86EE5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</w:p>
    <w:p w14:paraId="253ECB57" w14:textId="77777777" w:rsidR="00AB44A2" w:rsidRPr="00D86EE5" w:rsidRDefault="00AB44A2" w:rsidP="00AB44A2">
      <w:pPr>
        <w:spacing w:before="0" w:beforeAutospacing="0"/>
        <w:jc w:val="center"/>
        <w:rPr>
          <w:rFonts w:ascii="Arial" w:hAnsi="Arial" w:cs="Arial"/>
          <w:color w:val="000000" w:themeColor="text1"/>
          <w:sz w:val="20"/>
          <w:szCs w:val="24"/>
          <w:lang w:val="ru-RU"/>
        </w:rPr>
      </w:pPr>
      <w:r w:rsidRPr="00D86EE5">
        <w:rPr>
          <w:rFonts w:ascii="Arial" w:hAnsi="Arial" w:cs="Arial"/>
          <w:color w:val="000000" w:themeColor="text1"/>
          <w:sz w:val="20"/>
          <w:szCs w:val="24"/>
          <w:lang w:val="ru-RU"/>
        </w:rPr>
        <w:t>(наименование предприятия (цеха, участка)</w:t>
      </w:r>
    </w:p>
    <w:p w14:paraId="1DF83CED" w14:textId="77777777" w:rsidR="00251904" w:rsidRDefault="00251904" w:rsidP="00AB44A2">
      <w:pPr>
        <w:pStyle w:val="a3"/>
        <w:spacing w:before="0" w:beforeAutospacing="0" w:after="0" w:afterAutospacing="0"/>
        <w:ind w:left="142"/>
        <w:rPr>
          <w:rFonts w:ascii="Arial" w:eastAsia="Times New Roman" w:hAnsi="Arial" w:cs="Arial"/>
          <w:sz w:val="24"/>
          <w:szCs w:val="24"/>
          <w:lang w:val="ru-RU"/>
        </w:rPr>
      </w:pPr>
    </w:p>
    <w:p w14:paraId="750B99AD" w14:textId="28C80F1B" w:rsidR="00AB44A2" w:rsidRPr="00D86EE5" w:rsidRDefault="00AB44A2" w:rsidP="00AB44A2">
      <w:pPr>
        <w:pStyle w:val="a3"/>
        <w:spacing w:before="0" w:beforeAutospacing="0" w:after="0" w:afterAutospacing="0"/>
        <w:ind w:left="142"/>
        <w:rPr>
          <w:rFonts w:ascii="Arial" w:eastAsia="Times New Roman" w:hAnsi="Arial" w:cs="Arial"/>
          <w:sz w:val="24"/>
          <w:szCs w:val="24"/>
          <w:lang w:val="ru-RU"/>
        </w:rPr>
      </w:pPr>
      <w:r w:rsidRPr="00D86EE5">
        <w:rPr>
          <w:rFonts w:ascii="Arial" w:eastAsia="Times New Roman" w:hAnsi="Arial" w:cs="Arial"/>
          <w:sz w:val="24"/>
          <w:szCs w:val="24"/>
          <w:lang w:val="ru-RU"/>
        </w:rPr>
        <w:t>Мы, нижеподписавшиеся:</w:t>
      </w:r>
    </w:p>
    <w:p w14:paraId="59137037" w14:textId="77777777" w:rsidR="00AB44A2" w:rsidRPr="00D86EE5" w:rsidRDefault="00AB44A2" w:rsidP="00AB44A2">
      <w:pPr>
        <w:spacing w:before="0" w:beforeAutospacing="0" w:after="0" w:afterAutospacing="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 xml:space="preserve">представитель «Покупателя» </w:t>
      </w:r>
    </w:p>
    <w:p w14:paraId="59C4DD3F" w14:textId="39DCA28A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u w:val="single"/>
          <w:lang w:val="ru-RU"/>
        </w:rPr>
      </w:pPr>
      <w:r w:rsidRPr="00D86EE5">
        <w:rPr>
          <w:rFonts w:ascii="Arial" w:hAnsi="Arial" w:cs="Arial"/>
          <w:sz w:val="24"/>
          <w:szCs w:val="24"/>
          <w:u w:val="single"/>
          <w:lang w:val="ru-RU"/>
        </w:rPr>
        <w:t>________</w:t>
      </w:r>
      <w:r>
        <w:rPr>
          <w:rFonts w:ascii="Arial" w:hAnsi="Arial" w:cs="Arial"/>
          <w:sz w:val="24"/>
          <w:szCs w:val="24"/>
          <w:u w:val="single"/>
          <w:lang w:val="ru-RU"/>
        </w:rPr>
        <w:t xml:space="preserve">_____________________          </w:t>
      </w:r>
      <w:r w:rsidRPr="00D86EE5">
        <w:rPr>
          <w:rFonts w:ascii="Arial" w:hAnsi="Arial" w:cs="Arial"/>
          <w:sz w:val="24"/>
          <w:szCs w:val="24"/>
          <w:u w:val="single"/>
          <w:lang w:val="ru-RU"/>
        </w:rPr>
        <w:t xml:space="preserve">                            </w:t>
      </w:r>
      <w:r>
        <w:rPr>
          <w:rFonts w:ascii="Arial" w:hAnsi="Arial" w:cs="Arial"/>
          <w:sz w:val="24"/>
          <w:szCs w:val="24"/>
          <w:u w:val="single"/>
          <w:lang w:val="ru-RU"/>
        </w:rPr>
        <w:t>__________________________</w:t>
      </w:r>
      <w:r w:rsidRPr="00D86EE5">
        <w:rPr>
          <w:rFonts w:ascii="Arial" w:hAnsi="Arial" w:cs="Arial"/>
          <w:sz w:val="24"/>
          <w:szCs w:val="24"/>
          <w:u w:val="single"/>
          <w:lang w:val="ru-RU"/>
        </w:rPr>
        <w:t xml:space="preserve">   .                              </w:t>
      </w:r>
    </w:p>
    <w:p w14:paraId="7068AFF9" w14:textId="77777777" w:rsidR="00AB44A2" w:rsidRPr="00D86EE5" w:rsidRDefault="00AB44A2" w:rsidP="00AB44A2">
      <w:pPr>
        <w:spacing w:after="200"/>
        <w:ind w:left="142"/>
        <w:contextualSpacing/>
        <w:jc w:val="center"/>
        <w:rPr>
          <w:rFonts w:ascii="Arial" w:hAnsi="Arial" w:cs="Arial"/>
          <w:sz w:val="20"/>
          <w:szCs w:val="24"/>
          <w:lang w:val="ru-RU"/>
        </w:rPr>
      </w:pPr>
      <w:r w:rsidRPr="00D86EE5">
        <w:rPr>
          <w:rFonts w:ascii="Arial" w:hAnsi="Arial" w:cs="Arial"/>
          <w:sz w:val="20"/>
          <w:szCs w:val="24"/>
          <w:lang w:val="ru-RU"/>
        </w:rPr>
        <w:t xml:space="preserve">(фамилия, </w:t>
      </w:r>
      <w:proofErr w:type="spellStart"/>
      <w:r w:rsidRPr="00D86EE5">
        <w:rPr>
          <w:rFonts w:ascii="Arial" w:hAnsi="Arial" w:cs="Arial"/>
          <w:sz w:val="20"/>
          <w:szCs w:val="24"/>
          <w:lang w:val="ru-RU"/>
        </w:rPr>
        <w:t>и.о</w:t>
      </w:r>
      <w:proofErr w:type="spellEnd"/>
      <w:r w:rsidRPr="00D86EE5">
        <w:rPr>
          <w:rFonts w:ascii="Arial" w:hAnsi="Arial" w:cs="Arial"/>
          <w:sz w:val="20"/>
          <w:szCs w:val="24"/>
          <w:lang w:val="ru-RU"/>
        </w:rPr>
        <w:t>., должность)</w:t>
      </w:r>
    </w:p>
    <w:p w14:paraId="1AB93C81" w14:textId="77777777" w:rsidR="00251904" w:rsidRDefault="00251904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</w:p>
    <w:p w14:paraId="7B33C77C" w14:textId="216AD6A5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>и представитель «Поставщика»,</w:t>
      </w:r>
    </w:p>
    <w:p w14:paraId="0C78CCC5" w14:textId="464D8FF4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u w:val="single"/>
          <w:lang w:val="ru-RU"/>
        </w:rPr>
      </w:pPr>
      <w:r>
        <w:rPr>
          <w:rFonts w:ascii="Arial" w:hAnsi="Arial" w:cs="Arial"/>
          <w:sz w:val="24"/>
          <w:szCs w:val="24"/>
          <w:u w:val="single"/>
          <w:lang w:val="ru-RU"/>
        </w:rPr>
        <w:t>___________________</w:t>
      </w:r>
      <w:r w:rsidRPr="00D86EE5">
        <w:rPr>
          <w:rFonts w:ascii="Arial" w:hAnsi="Arial" w:cs="Arial"/>
          <w:sz w:val="24"/>
          <w:szCs w:val="24"/>
          <w:u w:val="single"/>
          <w:lang w:val="ru-RU"/>
        </w:rPr>
        <w:t>______________________________</w:t>
      </w:r>
      <w:r>
        <w:rPr>
          <w:rFonts w:ascii="Arial" w:hAnsi="Arial" w:cs="Arial"/>
          <w:sz w:val="24"/>
          <w:szCs w:val="24"/>
          <w:u w:val="single"/>
          <w:lang w:val="ru-RU"/>
        </w:rPr>
        <w:t>_________________________</w:t>
      </w:r>
      <w:r w:rsidRPr="00D86EE5">
        <w:rPr>
          <w:rFonts w:ascii="Arial" w:hAnsi="Arial" w:cs="Arial"/>
          <w:sz w:val="24"/>
          <w:szCs w:val="24"/>
          <w:u w:val="single"/>
          <w:lang w:val="ru-RU"/>
        </w:rPr>
        <w:t xml:space="preserve">_. </w:t>
      </w:r>
    </w:p>
    <w:p w14:paraId="11546AA0" w14:textId="77777777" w:rsidR="00AB44A2" w:rsidRPr="00D86EE5" w:rsidRDefault="00AB44A2" w:rsidP="00AB44A2">
      <w:pPr>
        <w:spacing w:after="200"/>
        <w:ind w:left="142"/>
        <w:contextualSpacing/>
        <w:jc w:val="center"/>
        <w:rPr>
          <w:rFonts w:ascii="Arial" w:hAnsi="Arial" w:cs="Arial"/>
          <w:sz w:val="20"/>
          <w:szCs w:val="24"/>
          <w:lang w:val="ru-RU"/>
        </w:rPr>
      </w:pPr>
      <w:r w:rsidRPr="00D86EE5">
        <w:rPr>
          <w:rFonts w:ascii="Arial" w:hAnsi="Arial" w:cs="Arial"/>
          <w:sz w:val="20"/>
          <w:szCs w:val="24"/>
          <w:lang w:val="ru-RU"/>
        </w:rPr>
        <w:t xml:space="preserve">(фамилия, </w:t>
      </w:r>
      <w:proofErr w:type="spellStart"/>
      <w:r w:rsidRPr="00D86EE5">
        <w:rPr>
          <w:rFonts w:ascii="Arial" w:hAnsi="Arial" w:cs="Arial"/>
          <w:sz w:val="20"/>
          <w:szCs w:val="24"/>
          <w:lang w:val="ru-RU"/>
        </w:rPr>
        <w:t>и.о</w:t>
      </w:r>
      <w:proofErr w:type="spellEnd"/>
      <w:r w:rsidRPr="00D86EE5">
        <w:rPr>
          <w:rFonts w:ascii="Arial" w:hAnsi="Arial" w:cs="Arial"/>
          <w:sz w:val="20"/>
          <w:szCs w:val="24"/>
          <w:lang w:val="ru-RU"/>
        </w:rPr>
        <w:t>., должность)</w:t>
      </w:r>
    </w:p>
    <w:p w14:paraId="6E8B336B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>составили настоящий акт о нижеследующем.</w:t>
      </w:r>
    </w:p>
    <w:p w14:paraId="6D409205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</w:p>
    <w:p w14:paraId="30F850F9" w14:textId="77777777" w:rsidR="00251904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 xml:space="preserve">   </w:t>
      </w:r>
    </w:p>
    <w:p w14:paraId="612EB749" w14:textId="417E9A75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 xml:space="preserve"> Покупатель выделяет участок, ограниченный координатами:</w:t>
      </w:r>
    </w:p>
    <w:p w14:paraId="583A53E5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</w:p>
    <w:p w14:paraId="50B15301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>Ростовская обл., г. Шахты, пер. Доронина 2 Б, ограниченный координатами определенные схемой № 1 являющейся приложением к Акту- допуску</w:t>
      </w:r>
    </w:p>
    <w:p w14:paraId="3DCA2CE6" w14:textId="10F87315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 xml:space="preserve">                                               (наименование осей, отметок и </w:t>
      </w:r>
      <w:r w:rsidR="00251904">
        <w:rPr>
          <w:rFonts w:ascii="Arial" w:hAnsi="Arial" w:cs="Arial"/>
          <w:sz w:val="24"/>
          <w:szCs w:val="24"/>
          <w:lang w:val="ru-RU"/>
        </w:rPr>
        <w:t>№</w:t>
      </w:r>
      <w:r w:rsidRPr="00D86EE5">
        <w:rPr>
          <w:rFonts w:ascii="Arial" w:hAnsi="Arial" w:cs="Arial"/>
          <w:sz w:val="24"/>
          <w:szCs w:val="24"/>
          <w:lang w:val="ru-RU"/>
        </w:rPr>
        <w:t xml:space="preserve"> чертежей)</w:t>
      </w:r>
    </w:p>
    <w:p w14:paraId="10293DBD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</w:p>
    <w:p w14:paraId="19322865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 xml:space="preserve">для производства работ: по договору </w:t>
      </w:r>
    </w:p>
    <w:p w14:paraId="34446F07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</w:p>
    <w:p w14:paraId="40642C32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 xml:space="preserve">на следующий срок: начало </w:t>
      </w:r>
      <w:proofErr w:type="gramStart"/>
      <w:r w:rsidRPr="00D86EE5">
        <w:rPr>
          <w:rFonts w:ascii="Arial" w:hAnsi="Arial" w:cs="Arial"/>
          <w:sz w:val="24"/>
          <w:szCs w:val="24"/>
          <w:lang w:val="ru-RU"/>
        </w:rPr>
        <w:t>«»_</w:t>
      </w:r>
      <w:proofErr w:type="gramEnd"/>
      <w:r w:rsidRPr="00D86EE5">
        <w:rPr>
          <w:rFonts w:ascii="Arial" w:hAnsi="Arial" w:cs="Arial"/>
          <w:sz w:val="24"/>
          <w:szCs w:val="24"/>
          <w:lang w:val="ru-RU"/>
        </w:rPr>
        <w:t>____202_ , окончание «»________202_</w:t>
      </w:r>
    </w:p>
    <w:p w14:paraId="5E004D09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</w:p>
    <w:p w14:paraId="4C982810" w14:textId="77777777" w:rsidR="00AB44A2" w:rsidRPr="00D86EE5" w:rsidRDefault="00AB44A2" w:rsidP="00AB44A2">
      <w:pPr>
        <w:spacing w:after="200"/>
        <w:ind w:left="142"/>
        <w:contextualSpacing/>
        <w:rPr>
          <w:rFonts w:ascii="Arial" w:hAnsi="Arial" w:cs="Arial"/>
          <w:sz w:val="24"/>
          <w:szCs w:val="24"/>
          <w:lang w:val="ru-RU"/>
        </w:rPr>
      </w:pPr>
      <w:r w:rsidRPr="00D86EE5">
        <w:rPr>
          <w:rFonts w:ascii="Arial" w:hAnsi="Arial" w:cs="Arial"/>
          <w:sz w:val="24"/>
          <w:szCs w:val="24"/>
          <w:lang w:val="ru-RU"/>
        </w:rPr>
        <w:t>До начала работ и в процессе ведения работ, необходимо выполнить следующие мероприятия, обеспечивающие безопасность проведения работ:</w:t>
      </w:r>
    </w:p>
    <w:tbl>
      <w:tblPr>
        <w:tblW w:w="102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4890"/>
        <w:gridCol w:w="1491"/>
        <w:gridCol w:w="1490"/>
        <w:gridCol w:w="1742"/>
      </w:tblGrid>
      <w:tr w:rsidR="00AB44A2" w:rsidRPr="008C4F3C" w14:paraId="58173DFA" w14:textId="77777777" w:rsidTr="00251904">
        <w:trPr>
          <w:cantSplit/>
          <w:trHeight w:val="240"/>
          <w:tblHeader/>
        </w:trPr>
        <w:tc>
          <w:tcPr>
            <w:tcW w:w="6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45C6D5" w14:textId="77777777" w:rsidR="00AB44A2" w:rsidRPr="00251904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E984C4" w14:textId="77777777" w:rsidR="00AB44A2" w:rsidRPr="00251904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</w:t>
            </w: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br/>
              <w:t>мероприятия</w:t>
            </w:r>
          </w:p>
        </w:tc>
        <w:tc>
          <w:tcPr>
            <w:tcW w:w="1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70D33" w14:textId="77777777" w:rsidR="00AB44A2" w:rsidRPr="00251904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Срок выполнения</w:t>
            </w:r>
          </w:p>
        </w:tc>
        <w:tc>
          <w:tcPr>
            <w:tcW w:w="3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227A2" w14:textId="77777777" w:rsidR="00AB44A2" w:rsidRPr="00251904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AB44A2" w:rsidRPr="008C4F3C" w14:paraId="16B8E045" w14:textId="77777777" w:rsidTr="00251904">
        <w:trPr>
          <w:cantSplit/>
          <w:trHeight w:val="271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18EA5" w14:textId="77777777" w:rsidR="00AB44A2" w:rsidRPr="00251904" w:rsidRDefault="00AB44A2" w:rsidP="005D1E65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4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9F5DB" w14:textId="77777777" w:rsidR="00AB44A2" w:rsidRPr="00251904" w:rsidRDefault="00AB44A2" w:rsidP="005D1E65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9A8F4" w14:textId="77777777" w:rsidR="00AB44A2" w:rsidRPr="00251904" w:rsidRDefault="00AB44A2" w:rsidP="005D1E65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735CAE" w14:textId="77777777" w:rsidR="00AB44A2" w:rsidRPr="00251904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Должность, Ф.И.О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B72FFE" w14:textId="77777777" w:rsidR="00AB44A2" w:rsidRPr="008C4F3C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C4F3C">
              <w:rPr>
                <w:rFonts w:ascii="Arial" w:hAnsi="Arial" w:cs="Arial"/>
                <w:sz w:val="24"/>
                <w:szCs w:val="24"/>
                <w:lang w:eastAsia="en-US"/>
              </w:rPr>
              <w:t>Подпись</w:t>
            </w:r>
          </w:p>
        </w:tc>
      </w:tr>
      <w:tr w:rsidR="00AB44A2" w:rsidRPr="008C4F3C" w14:paraId="3367549D" w14:textId="77777777" w:rsidTr="00251904">
        <w:trPr>
          <w:cantSplit/>
          <w:trHeight w:val="360"/>
        </w:trPr>
        <w:tc>
          <w:tcPr>
            <w:tcW w:w="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064FF" w14:textId="77777777" w:rsidR="00AB44A2" w:rsidRPr="00251904" w:rsidRDefault="00AB44A2" w:rsidP="00AB44A2">
            <w:pPr>
              <w:pStyle w:val="ConsPlusNonformat"/>
              <w:widowControl/>
              <w:numPr>
                <w:ilvl w:val="0"/>
                <w:numId w:val="12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85D1CA" w14:textId="77777777" w:rsidR="00AB44A2" w:rsidRDefault="00AB44A2" w:rsidP="005D1E65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Предоставить приказ о допуске работников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>Подрядчика</w:t>
            </w:r>
            <w:r w:rsidRPr="00251904">
              <w:rPr>
                <w:rFonts w:ascii="Arial" w:hAnsi="Arial" w:cs="Arial"/>
                <w:lang w:val="ru-RU"/>
              </w:rPr>
              <w:t xml:space="preserve"> для производства работ на объектах ООО «Шахтинская керамика»</w:t>
            </w:r>
          </w:p>
          <w:p w14:paraId="39F372ED" w14:textId="77777777" w:rsidR="00DE5CA9" w:rsidRDefault="00DE5CA9" w:rsidP="005D1E65">
            <w:pPr>
              <w:jc w:val="both"/>
              <w:rPr>
                <w:rFonts w:ascii="Arial" w:hAnsi="Arial" w:cs="Arial"/>
                <w:lang w:val="ru-RU"/>
              </w:rPr>
            </w:pPr>
          </w:p>
          <w:p w14:paraId="51AF71BD" w14:textId="6C66AC78" w:rsidR="00DE5CA9" w:rsidRPr="00251904" w:rsidRDefault="00DE5CA9" w:rsidP="005D1E65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AB371A" w14:textId="77777777" w:rsidR="00AB44A2" w:rsidRPr="00251904" w:rsidRDefault="00AB44A2" w:rsidP="005D1E65">
            <w:pPr>
              <w:jc w:val="center"/>
              <w:rPr>
                <w:rFonts w:ascii="Arial" w:hAnsi="Arial" w:cs="Arial"/>
              </w:rPr>
            </w:pPr>
            <w:proofErr w:type="spellStart"/>
            <w:r w:rsidRPr="00251904">
              <w:rPr>
                <w:rFonts w:ascii="Arial" w:hAnsi="Arial" w:cs="Arial"/>
              </w:rPr>
              <w:t>До</w:t>
            </w:r>
            <w:proofErr w:type="spellEnd"/>
            <w:r w:rsidRPr="00251904">
              <w:rPr>
                <w:rFonts w:ascii="Arial" w:hAnsi="Arial" w:cs="Arial"/>
              </w:rPr>
              <w:t xml:space="preserve"> </w:t>
            </w:r>
            <w:proofErr w:type="spellStart"/>
            <w:r w:rsidRPr="00251904">
              <w:rPr>
                <w:rFonts w:ascii="Arial" w:hAnsi="Arial" w:cs="Arial"/>
              </w:rPr>
              <w:t>начала</w:t>
            </w:r>
            <w:proofErr w:type="spellEnd"/>
            <w:r w:rsidRPr="00251904">
              <w:rPr>
                <w:rFonts w:ascii="Arial" w:hAnsi="Arial" w:cs="Arial"/>
              </w:rPr>
              <w:t xml:space="preserve"> </w:t>
            </w:r>
            <w:proofErr w:type="spellStart"/>
            <w:r w:rsidRPr="00251904">
              <w:rPr>
                <w:rFonts w:ascii="Arial" w:hAnsi="Arial" w:cs="Arial"/>
              </w:rPr>
              <w:t>работ</w:t>
            </w:r>
            <w:proofErr w:type="spellEnd"/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DB950" w14:textId="77777777" w:rsidR="00AB44A2" w:rsidRPr="00251904" w:rsidRDefault="00AB44A2" w:rsidP="005D1E65">
            <w:pPr>
              <w:jc w:val="center"/>
              <w:rPr>
                <w:rFonts w:ascii="Arial" w:hAnsi="Arial" w:cs="Arial"/>
                <w:i/>
                <w:lang w:val="ru-RU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F5DF" w14:textId="77777777" w:rsidR="00AB44A2" w:rsidRPr="008C4F3C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B44A2" w:rsidRPr="008C4F3C" w14:paraId="6F9B4EDE" w14:textId="77777777" w:rsidTr="00251904">
        <w:trPr>
          <w:cantSplit/>
          <w:trHeight w:val="158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25D464" w14:textId="77777777" w:rsidR="00AB44A2" w:rsidRPr="00251904" w:rsidRDefault="00AB44A2" w:rsidP="00AB44A2">
            <w:pPr>
              <w:pStyle w:val="ConsPlusNonformat"/>
              <w:widowControl/>
              <w:numPr>
                <w:ilvl w:val="0"/>
                <w:numId w:val="12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51D380" w14:textId="77777777" w:rsidR="00AB44A2" w:rsidRPr="00251904" w:rsidRDefault="00AB44A2" w:rsidP="005D1E65">
            <w:pPr>
              <w:spacing w:before="0" w:beforeAutospacing="0" w:after="0" w:afterAutospacing="0"/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>Представить приказы (копии, выписки из приказов)</w:t>
            </w: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 xml:space="preserve">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>Подрядчика</w:t>
            </w:r>
          </w:p>
          <w:p w14:paraId="5A2BA0CD" w14:textId="77777777" w:rsidR="00AB44A2" w:rsidRPr="00251904" w:rsidRDefault="00AB44A2" w:rsidP="005D1E65">
            <w:pPr>
              <w:spacing w:before="0" w:beforeAutospacing="0" w:after="0" w:afterAutospacing="0"/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>- Приказ о закреплении персонала (укомплектованности) на участке (ИТР, рабочие) с указанием контактных номеров телефонов работников подрядной организации, ответственных за производство работ.</w:t>
            </w:r>
          </w:p>
          <w:p w14:paraId="56C4C75E" w14:textId="126BF879" w:rsidR="00AB44A2" w:rsidRPr="00251904" w:rsidRDefault="00AB44A2" w:rsidP="005D1E65">
            <w:pPr>
              <w:spacing w:before="0" w:beforeAutospacing="0" w:after="0" w:afterAutospacing="0"/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>- Приказ о назначении лиц, ответственных за соблюдение требований охраны тр</w:t>
            </w:r>
            <w:r w:rsidR="00251904">
              <w:rPr>
                <w:rFonts w:ascii="Arial" w:hAnsi="Arial" w:cs="Arial"/>
                <w:lang w:val="ru-RU"/>
              </w:rPr>
              <w:t xml:space="preserve">уда, промышленной безопасности </w:t>
            </w:r>
            <w:r w:rsidRPr="00251904">
              <w:rPr>
                <w:rFonts w:ascii="Arial" w:hAnsi="Arial" w:cs="Arial"/>
                <w:lang w:val="ru-RU"/>
              </w:rPr>
              <w:t>с приложением копий протоколов и удостоверений.</w:t>
            </w:r>
          </w:p>
          <w:p w14:paraId="533478B2" w14:textId="6E12FE69" w:rsidR="00AB44A2" w:rsidRPr="00251904" w:rsidRDefault="00AB44A2" w:rsidP="005D1E65">
            <w:pPr>
              <w:spacing w:before="0" w:beforeAutospacing="0" w:after="0" w:afterAutospacing="0"/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>- Приказы о назначении лиц, имеющих право выдачи наряда-допуска.</w:t>
            </w:r>
          </w:p>
          <w:p w14:paraId="1F0739C8" w14:textId="77777777" w:rsidR="00AB44A2" w:rsidRPr="00251904" w:rsidRDefault="00AB44A2" w:rsidP="005D1E65">
            <w:pPr>
              <w:spacing w:before="0" w:beforeAutospacing="0" w:after="0" w:afterAutospacing="0"/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>- Приказ о назначении ответственного руководителя работ на высоте с приложением копий удостоверений.</w:t>
            </w:r>
          </w:p>
          <w:p w14:paraId="73405D75" w14:textId="77777777" w:rsidR="00AB44A2" w:rsidRPr="00251904" w:rsidRDefault="00AB44A2" w:rsidP="005D1E65">
            <w:pPr>
              <w:spacing w:before="0" w:beforeAutospacing="0" w:after="0" w:afterAutospacing="0"/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>- Приказ о назначении ответственного за составление плана производства работ на высоте и плана мероприятий при аварийной ситуации и при проведении спасательных работ, а также проводящие обслуживание и периодический осмотр СИЗ с приложением копий удостоверений.</w:t>
            </w:r>
          </w:p>
          <w:p w14:paraId="67BF3732" w14:textId="06B590D9" w:rsidR="00AB44A2" w:rsidRPr="00251904" w:rsidRDefault="00AB44A2" w:rsidP="00251904">
            <w:pPr>
              <w:spacing w:before="0" w:beforeAutospacing="0" w:after="0" w:afterAutospacing="0"/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>- Приказ о назначении специалиста, ответственного за пожарную безопасность при производстве пожароопасных (огневых работ) работ с приложением копий удостоверений.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57A44" w14:textId="77777777" w:rsidR="00AB44A2" w:rsidRPr="00251904" w:rsidRDefault="00AB44A2" w:rsidP="005D1E65">
            <w:pPr>
              <w:jc w:val="center"/>
              <w:rPr>
                <w:rFonts w:ascii="Arial" w:hAnsi="Arial" w:cs="Arial"/>
              </w:rPr>
            </w:pPr>
            <w:proofErr w:type="spellStart"/>
            <w:r w:rsidRPr="00251904">
              <w:rPr>
                <w:rFonts w:ascii="Arial" w:hAnsi="Arial" w:cs="Arial"/>
              </w:rPr>
              <w:t>До</w:t>
            </w:r>
            <w:proofErr w:type="spellEnd"/>
            <w:r w:rsidRPr="00251904">
              <w:rPr>
                <w:rFonts w:ascii="Arial" w:hAnsi="Arial" w:cs="Arial"/>
              </w:rPr>
              <w:t xml:space="preserve"> </w:t>
            </w:r>
            <w:proofErr w:type="spellStart"/>
            <w:r w:rsidRPr="00251904">
              <w:rPr>
                <w:rFonts w:ascii="Arial" w:hAnsi="Arial" w:cs="Arial"/>
              </w:rPr>
              <w:t>начала</w:t>
            </w:r>
            <w:proofErr w:type="spellEnd"/>
            <w:r w:rsidRPr="00251904">
              <w:rPr>
                <w:rFonts w:ascii="Arial" w:hAnsi="Arial" w:cs="Arial"/>
              </w:rPr>
              <w:t xml:space="preserve"> </w:t>
            </w:r>
            <w:proofErr w:type="spellStart"/>
            <w:r w:rsidRPr="00251904">
              <w:rPr>
                <w:rFonts w:ascii="Arial" w:hAnsi="Arial" w:cs="Arial"/>
              </w:rPr>
              <w:t>работ</w:t>
            </w:r>
            <w:proofErr w:type="spellEnd"/>
          </w:p>
          <w:p w14:paraId="26205B45" w14:textId="77777777" w:rsidR="00AB44A2" w:rsidRPr="00251904" w:rsidRDefault="00AB44A2" w:rsidP="005D1E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5A345E" w14:textId="77777777" w:rsidR="00AB44A2" w:rsidRPr="00251904" w:rsidRDefault="00AB44A2" w:rsidP="005D1E65">
            <w:pPr>
              <w:jc w:val="center"/>
              <w:rPr>
                <w:rFonts w:ascii="Arial" w:hAnsi="Arial" w:cs="Arial"/>
                <w:i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97CCDF" w14:textId="77777777" w:rsidR="00AB44A2" w:rsidRPr="008C4F3C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B44A2" w:rsidRPr="008C4F3C" w14:paraId="7DACCD8E" w14:textId="77777777" w:rsidTr="00251904">
        <w:trPr>
          <w:cantSplit/>
          <w:trHeight w:val="360"/>
        </w:trPr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D7BE8" w14:textId="77777777" w:rsidR="00AB44A2" w:rsidRPr="00251904" w:rsidRDefault="00AB44A2" w:rsidP="005D1E65">
            <w:pPr>
              <w:pStyle w:val="ConsPlusNonformat"/>
              <w:widowControl/>
              <w:spacing w:line="256" w:lineRule="auto"/>
              <w:ind w:left="142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8FEEF" w14:textId="65AC51F5" w:rsidR="00AB44A2" w:rsidRPr="00251904" w:rsidRDefault="00AB44A2" w:rsidP="005D1E65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>Обеспечить прохождение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901E5" w14:textId="77777777" w:rsidR="00AB44A2" w:rsidRPr="00251904" w:rsidRDefault="00AB44A2" w:rsidP="005D1E65">
            <w:pPr>
              <w:jc w:val="center"/>
              <w:rPr>
                <w:rFonts w:ascii="Arial" w:hAnsi="Arial" w:cs="Arial"/>
              </w:rPr>
            </w:pPr>
            <w:proofErr w:type="spellStart"/>
            <w:r w:rsidRPr="00251904">
              <w:rPr>
                <w:rFonts w:ascii="Arial" w:hAnsi="Arial" w:cs="Arial"/>
              </w:rPr>
              <w:t>До</w:t>
            </w:r>
            <w:proofErr w:type="spellEnd"/>
            <w:r w:rsidRPr="00251904">
              <w:rPr>
                <w:rFonts w:ascii="Arial" w:hAnsi="Arial" w:cs="Arial"/>
              </w:rPr>
              <w:t xml:space="preserve"> </w:t>
            </w:r>
            <w:proofErr w:type="spellStart"/>
            <w:r w:rsidRPr="00251904">
              <w:rPr>
                <w:rFonts w:ascii="Arial" w:hAnsi="Arial" w:cs="Arial"/>
              </w:rPr>
              <w:t>начала</w:t>
            </w:r>
            <w:proofErr w:type="spellEnd"/>
            <w:r w:rsidRPr="00251904">
              <w:rPr>
                <w:rFonts w:ascii="Arial" w:hAnsi="Arial" w:cs="Arial"/>
              </w:rPr>
              <w:t xml:space="preserve"> </w:t>
            </w:r>
            <w:proofErr w:type="spellStart"/>
            <w:r w:rsidRPr="00251904">
              <w:rPr>
                <w:rFonts w:ascii="Arial" w:hAnsi="Arial" w:cs="Arial"/>
              </w:rPr>
              <w:t>работ</w:t>
            </w:r>
            <w:proofErr w:type="spellEnd"/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9DB0" w14:textId="77777777" w:rsidR="00AB44A2" w:rsidRPr="00251904" w:rsidRDefault="00AB44A2" w:rsidP="005D1E65">
            <w:pPr>
              <w:jc w:val="center"/>
              <w:rPr>
                <w:rFonts w:ascii="Arial" w:hAnsi="Arial" w:cs="Arial"/>
                <w:i/>
                <w:color w:val="FF0000"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  <w:r w:rsidRPr="00251904">
              <w:rPr>
                <w:rFonts w:ascii="Arial" w:hAnsi="Arial" w:cs="Arial"/>
                <w:i/>
                <w:u w:val="single"/>
              </w:rPr>
              <w:t>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2735" w14:textId="77777777" w:rsidR="00AB44A2" w:rsidRPr="008C4F3C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B44A2" w:rsidRPr="008C4F3C" w14:paraId="155798E3" w14:textId="77777777" w:rsidTr="00251904">
        <w:trPr>
          <w:cantSplit/>
          <w:trHeight w:val="360"/>
        </w:trPr>
        <w:tc>
          <w:tcPr>
            <w:tcW w:w="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AE5B" w14:textId="77777777" w:rsidR="00AB44A2" w:rsidRPr="00251904" w:rsidRDefault="00AB44A2" w:rsidP="00AB44A2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62C3E" w14:textId="27E2CD8F" w:rsidR="00AB44A2" w:rsidRPr="00251904" w:rsidRDefault="00AB44A2" w:rsidP="005D1E65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Представить копии удостоверений, протоколов и других необходимых документов, дающих право на выполнение инженерно-техническими работниками и рабочим персоналом своих обязанностей и заявленных видов работ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>Подрядчика</w:t>
            </w:r>
          </w:p>
        </w:tc>
        <w:tc>
          <w:tcPr>
            <w:tcW w:w="14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EC278E" w14:textId="77777777" w:rsidR="00AB44A2" w:rsidRPr="00251904" w:rsidRDefault="00AB44A2" w:rsidP="005D1E65">
            <w:pPr>
              <w:jc w:val="center"/>
              <w:rPr>
                <w:rFonts w:ascii="Arial" w:hAnsi="Arial" w:cs="Arial"/>
              </w:rPr>
            </w:pPr>
            <w:proofErr w:type="spellStart"/>
            <w:r w:rsidRPr="00251904">
              <w:rPr>
                <w:rFonts w:ascii="Arial" w:hAnsi="Arial" w:cs="Arial"/>
              </w:rPr>
              <w:t>До</w:t>
            </w:r>
            <w:proofErr w:type="spellEnd"/>
            <w:r w:rsidRPr="00251904">
              <w:rPr>
                <w:rFonts w:ascii="Arial" w:hAnsi="Arial" w:cs="Arial"/>
              </w:rPr>
              <w:t xml:space="preserve"> </w:t>
            </w:r>
            <w:proofErr w:type="spellStart"/>
            <w:r w:rsidRPr="00251904">
              <w:rPr>
                <w:rFonts w:ascii="Arial" w:hAnsi="Arial" w:cs="Arial"/>
              </w:rPr>
              <w:t>начала</w:t>
            </w:r>
            <w:proofErr w:type="spellEnd"/>
            <w:r w:rsidRPr="00251904">
              <w:rPr>
                <w:rFonts w:ascii="Arial" w:hAnsi="Arial" w:cs="Arial"/>
              </w:rPr>
              <w:t xml:space="preserve"> </w:t>
            </w:r>
            <w:proofErr w:type="spellStart"/>
            <w:r w:rsidRPr="00251904">
              <w:rPr>
                <w:rFonts w:ascii="Arial" w:hAnsi="Arial" w:cs="Arial"/>
              </w:rPr>
              <w:t>работ</w:t>
            </w:r>
            <w:proofErr w:type="spellEnd"/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B6550B" w14:textId="77777777" w:rsidR="00AB44A2" w:rsidRPr="00251904" w:rsidRDefault="00AB44A2" w:rsidP="005D1E65">
            <w:pPr>
              <w:jc w:val="center"/>
              <w:rPr>
                <w:rFonts w:ascii="Arial" w:hAnsi="Arial" w:cs="Arial"/>
                <w:i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5465" w14:textId="77777777" w:rsidR="00AB44A2" w:rsidRPr="008C4F3C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B44A2" w:rsidRPr="008C4F3C" w14:paraId="087EEAAC" w14:textId="77777777" w:rsidTr="00251904">
        <w:trPr>
          <w:cantSplit/>
          <w:trHeight w:val="124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0E90C" w14:textId="77777777" w:rsidR="00AB44A2" w:rsidRPr="00251904" w:rsidRDefault="00AB44A2" w:rsidP="00AB44A2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F5C08" w14:textId="77777777" w:rsidR="00AB44A2" w:rsidRDefault="00AB44A2" w:rsidP="00251904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Провести персоналу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 xml:space="preserve">Подрядчика </w:t>
            </w:r>
            <w:r w:rsidRPr="00251904">
              <w:rPr>
                <w:rFonts w:ascii="Arial" w:hAnsi="Arial" w:cs="Arial"/>
                <w:lang w:val="ru-RU"/>
              </w:rPr>
              <w:t>вводный инструктаж по охране труда</w:t>
            </w:r>
          </w:p>
          <w:p w14:paraId="2B5303AB" w14:textId="77777777" w:rsidR="00251904" w:rsidRDefault="00251904" w:rsidP="00251904">
            <w:pPr>
              <w:jc w:val="both"/>
              <w:rPr>
                <w:rFonts w:ascii="Arial" w:hAnsi="Arial" w:cs="Arial"/>
                <w:lang w:val="ru-RU"/>
              </w:rPr>
            </w:pPr>
          </w:p>
          <w:p w14:paraId="4DC70254" w14:textId="20850D11" w:rsidR="00251904" w:rsidRPr="00251904" w:rsidRDefault="00251904" w:rsidP="0025190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B13DFC" w14:textId="77777777" w:rsidR="00AB44A2" w:rsidRPr="00251904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295CAE" w14:textId="464C3841" w:rsidR="00AB44A2" w:rsidRPr="00251904" w:rsidRDefault="00AB44A2" w:rsidP="00251904">
            <w:pPr>
              <w:jc w:val="center"/>
              <w:rPr>
                <w:rFonts w:ascii="Arial" w:hAnsi="Arial" w:cs="Arial"/>
              </w:rPr>
            </w:pPr>
            <w:r w:rsidRPr="00251904">
              <w:rPr>
                <w:rFonts w:ascii="Arial" w:hAnsi="Arial" w:cs="Arial"/>
              </w:rPr>
              <w:t xml:space="preserve">ООО «Шахтинская </w:t>
            </w:r>
            <w:proofErr w:type="spellStart"/>
            <w:r w:rsidRPr="00251904">
              <w:rPr>
                <w:rFonts w:ascii="Arial" w:hAnsi="Arial" w:cs="Arial"/>
              </w:rPr>
              <w:t>керамика</w:t>
            </w:r>
            <w:proofErr w:type="spellEnd"/>
            <w:r w:rsidRPr="00251904">
              <w:rPr>
                <w:rFonts w:ascii="Arial" w:hAnsi="Arial" w:cs="Arial"/>
              </w:rPr>
              <w:t>»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53C80" w14:textId="77777777" w:rsidR="00AB44A2" w:rsidRPr="008C4F3C" w:rsidRDefault="00AB44A2" w:rsidP="00251904">
            <w:pPr>
              <w:pStyle w:val="ConsPlusNonformat"/>
              <w:widowControl/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AB44A2" w:rsidRPr="008C4F3C" w14:paraId="2262339C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8721" w14:textId="77777777" w:rsidR="00AB44A2" w:rsidRPr="00251904" w:rsidRDefault="00AB44A2" w:rsidP="00AB44A2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D9B94" w14:textId="77777777" w:rsidR="00AB44A2" w:rsidRDefault="00AB44A2" w:rsidP="00251904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Не допускать персонал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 xml:space="preserve">Подрядчика </w:t>
            </w:r>
            <w:r w:rsidRPr="00251904">
              <w:rPr>
                <w:rFonts w:ascii="Arial" w:hAnsi="Arial" w:cs="Arial"/>
                <w:lang w:val="ru-RU"/>
              </w:rPr>
              <w:t>на территорию Заказчика в состоянии алкогольного и (или) наркотического опьянения</w:t>
            </w:r>
          </w:p>
          <w:p w14:paraId="3BEEC62D" w14:textId="06231BC9" w:rsidR="00251904" w:rsidRPr="00251904" w:rsidRDefault="00251904" w:rsidP="00251904">
            <w:pPr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3577CD" w14:textId="77777777" w:rsidR="00AB44A2" w:rsidRPr="00251904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1C9F0" w14:textId="77777777" w:rsidR="00AB44A2" w:rsidRPr="00251904" w:rsidRDefault="00AB44A2" w:rsidP="005D1E65">
            <w:pPr>
              <w:jc w:val="center"/>
              <w:rPr>
                <w:rFonts w:ascii="Arial" w:hAnsi="Arial" w:cs="Arial"/>
                <w:i/>
                <w:color w:val="FF0000"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  <w:r w:rsidRPr="00251904">
              <w:rPr>
                <w:rFonts w:ascii="Arial" w:hAnsi="Arial" w:cs="Arial"/>
                <w:i/>
                <w:u w:val="single"/>
              </w:rPr>
              <w:t>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D8E" w14:textId="77777777" w:rsidR="00AB44A2" w:rsidRPr="008C4F3C" w:rsidRDefault="00AB44A2" w:rsidP="005D1E65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51904" w:rsidRPr="008C4F3C" w14:paraId="0F9CD168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A50A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791C8" w14:textId="226B0E99" w:rsidR="00251904" w:rsidRPr="00251904" w:rsidRDefault="00251904" w:rsidP="00251904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Обеспечить проведение необходимых инструктажей по охране труда на рабочих местах, обучения безопасным методам работы работникам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>Подрядчика</w:t>
            </w:r>
          </w:p>
          <w:p w14:paraId="49028B1D" w14:textId="77777777" w:rsidR="00251904" w:rsidRPr="00251904" w:rsidRDefault="00251904" w:rsidP="00251904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B892" w14:textId="2CB06772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 и в процессе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87521" w14:textId="067D4653" w:rsidR="00251904" w:rsidRPr="00251904" w:rsidRDefault="00251904" w:rsidP="00251904">
            <w:pPr>
              <w:jc w:val="center"/>
              <w:rPr>
                <w:rFonts w:ascii="Arial" w:hAnsi="Arial" w:cs="Arial"/>
                <w:i/>
                <w:color w:val="FF0000"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66C2" w14:textId="77777777" w:rsidR="00251904" w:rsidRPr="008C4F3C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51904" w:rsidRPr="008C4F3C" w14:paraId="1606EDDD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03B5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DC04D4" w14:textId="77777777" w:rsidR="00251904" w:rsidRPr="00251904" w:rsidRDefault="00251904" w:rsidP="00251904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Персонал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>Подрядчика</w:t>
            </w:r>
            <w:r w:rsidRPr="00251904">
              <w:rPr>
                <w:rFonts w:ascii="Arial" w:hAnsi="Arial" w:cs="Arial"/>
                <w:i/>
                <w:lang w:val="ru-RU"/>
              </w:rPr>
              <w:t>,</w:t>
            </w:r>
            <w:r w:rsidRPr="00251904">
              <w:rPr>
                <w:rFonts w:ascii="Arial" w:hAnsi="Arial" w:cs="Arial"/>
                <w:lang w:val="ru-RU"/>
              </w:rPr>
              <w:t xml:space="preserve"> задействованный в производстве работ, обеспечить средствами индивидуальной защиты и контролировать их применение. Применение каски защитной и жилета сигнального на территории объекта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 xml:space="preserve">Подрядчика </w:t>
            </w:r>
            <w:r w:rsidRPr="00251904">
              <w:rPr>
                <w:rFonts w:ascii="Arial" w:hAnsi="Arial" w:cs="Arial"/>
                <w:lang w:val="ru-RU"/>
              </w:rPr>
              <w:t xml:space="preserve">обязательно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B21D31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 и в процессе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16DB63" w14:textId="77777777" w:rsidR="00251904" w:rsidRPr="00251904" w:rsidRDefault="00251904" w:rsidP="00251904">
            <w:pPr>
              <w:jc w:val="center"/>
              <w:rPr>
                <w:rFonts w:ascii="Arial" w:hAnsi="Arial" w:cs="Arial"/>
                <w:i/>
                <w:color w:val="FF0000"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  <w:r w:rsidRPr="00251904">
              <w:rPr>
                <w:rFonts w:ascii="Arial" w:hAnsi="Arial" w:cs="Arial"/>
                <w:i/>
                <w:u w:val="single"/>
              </w:rPr>
              <w:t>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B1EBC" w14:textId="77777777" w:rsidR="00251904" w:rsidRPr="008C4F3C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51904" w:rsidRPr="008C4F3C" w14:paraId="16DB4384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E96A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0A4ED8" w14:textId="77777777" w:rsidR="00251904" w:rsidRPr="00251904" w:rsidRDefault="00251904" w:rsidP="00251904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Обеспечить назначение ответственного лица за координацию действий между руководителями работ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 xml:space="preserve">Подрядчика </w:t>
            </w:r>
            <w:r w:rsidRPr="00251904">
              <w:rPr>
                <w:rFonts w:ascii="Arial" w:hAnsi="Arial" w:cs="Arial"/>
                <w:lang w:val="ru-RU"/>
              </w:rPr>
              <w:t>и ООО «Шахтинская керамика», со стороны ООО «Шахтинская керамика»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F64F3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 и в процессе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085C3" w14:textId="77777777" w:rsidR="00251904" w:rsidRPr="00251904" w:rsidRDefault="00251904" w:rsidP="00251904">
            <w:pPr>
              <w:jc w:val="center"/>
              <w:rPr>
                <w:rFonts w:ascii="Arial" w:hAnsi="Arial" w:cs="Arial"/>
                <w:i/>
                <w:color w:val="FF0000"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5F42" w14:textId="77777777" w:rsidR="00251904" w:rsidRPr="008C4F3C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51904" w:rsidRPr="008C4F3C" w14:paraId="16B2826C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9DEF0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AAA20A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Подготовить площадку в зоне выделенного участка работ. Постоянно контролировать и запрещать доступ посторонних лиц в зону проведения работ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170F0F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 и в процессе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A9797C" w14:textId="77777777" w:rsidR="00251904" w:rsidRPr="00251904" w:rsidRDefault="00251904" w:rsidP="00251904">
            <w:pPr>
              <w:jc w:val="center"/>
              <w:rPr>
                <w:rFonts w:ascii="Arial" w:hAnsi="Arial" w:cs="Arial"/>
                <w:i/>
                <w:color w:val="FF0000"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64504" w14:textId="77777777" w:rsidR="00251904" w:rsidRPr="008C4F3C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51904" w:rsidRPr="008C4F3C" w14:paraId="68B4DF73" w14:textId="77777777" w:rsidTr="00251904">
        <w:trPr>
          <w:cantSplit/>
          <w:trHeight w:val="227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2626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BE737E" w14:textId="77777777" w:rsidR="00251904" w:rsidRPr="00251904" w:rsidRDefault="00251904" w:rsidP="00251904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      </w:r>
            <w:proofErr w:type="spellStart"/>
            <w:r w:rsidRPr="00251904">
              <w:rPr>
                <w:rFonts w:ascii="Arial" w:hAnsi="Arial" w:cs="Arial"/>
                <w:lang w:val="ru-RU"/>
              </w:rPr>
              <w:t>спецобуви</w:t>
            </w:r>
            <w:proofErr w:type="spellEnd"/>
            <w:r w:rsidRPr="00251904">
              <w:rPr>
                <w:rFonts w:ascii="Arial" w:hAnsi="Arial" w:cs="Arial"/>
                <w:lang w:val="ru-RU"/>
              </w:rPr>
              <w:t xml:space="preserve"> и других средств индивидуальной защиты, а также их безопасного применения работниками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>Подрядчика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6193FE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 и в процессе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7774B5" w14:textId="77777777" w:rsidR="00251904" w:rsidRPr="00251904" w:rsidRDefault="00251904" w:rsidP="00251904">
            <w:pPr>
              <w:jc w:val="center"/>
              <w:rPr>
                <w:rFonts w:ascii="Arial" w:hAnsi="Arial" w:cs="Arial"/>
                <w:i/>
                <w:color w:val="FF0000"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F9ED" w14:textId="77777777" w:rsidR="00251904" w:rsidRPr="008C4F3C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51904" w:rsidRPr="008C4F3C" w14:paraId="1D175941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1D42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86F0E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работ*, включая разработку ППР или ТК на все виды работ, в том числе работы повышенной опасности.</w:t>
            </w:r>
          </w:p>
          <w:p w14:paraId="69192C26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Представить согласованные, утвержденные ППР (технологические карты) на все виды работ, с отметками об ознакомлении в них под подпись всех участников трудового процесса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BF9343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 и в процессе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12292" w14:textId="77777777" w:rsidR="00251904" w:rsidRPr="00251904" w:rsidRDefault="00251904" w:rsidP="00251904">
            <w:pPr>
              <w:jc w:val="center"/>
              <w:rPr>
                <w:rFonts w:ascii="Arial" w:hAnsi="Arial" w:cs="Arial"/>
                <w:i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FB7A" w14:textId="77777777" w:rsidR="00251904" w:rsidRPr="008C4F3C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51904" w:rsidRPr="008C4F3C" w14:paraId="007F98D7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7D5AD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D1721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 xml:space="preserve"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законодательства. Представить, утвержденный в </w:t>
            </w:r>
            <w:r w:rsidRPr="00251904">
              <w:rPr>
                <w:rFonts w:ascii="Arial" w:hAnsi="Arial" w:cs="Arial"/>
                <w:i/>
                <w:color w:val="FF0000"/>
                <w:sz w:val="22"/>
                <w:szCs w:val="22"/>
              </w:rPr>
              <w:t>Подрядчика</w:t>
            </w: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, перечень работ при выполнении которых необходимо оформление наряда-допуска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D1931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CC3C3A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i/>
                <w:color w:val="FF0000"/>
                <w:sz w:val="22"/>
                <w:szCs w:val="22"/>
                <w:u w:val="single"/>
              </w:rPr>
              <w:t>Ф.И.О. Подрядчика</w:t>
            </w:r>
            <w:r w:rsidRPr="00251904">
              <w:rPr>
                <w:rFonts w:ascii="Arial" w:hAnsi="Arial" w:cs="Arial"/>
                <w:i/>
                <w:sz w:val="22"/>
                <w:szCs w:val="22"/>
                <w:u w:val="single"/>
              </w:rPr>
              <w:t>.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453B" w14:textId="77777777" w:rsidR="00251904" w:rsidRPr="008C4F3C" w:rsidRDefault="00251904" w:rsidP="00251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04" w:rsidRPr="008C4F3C" w14:paraId="554F9A8F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309F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064D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На границах зон постоянно действующих опасных производственных факторов установить защитные ограждения, а на границах зон потенциально опасных производственных факторов установить сигнальные ограждения и знаки безопасности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824D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2A502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i/>
                <w:color w:val="FF0000"/>
                <w:sz w:val="22"/>
                <w:szCs w:val="22"/>
                <w:u w:val="single"/>
                <w:lang w:eastAsia="en-US"/>
              </w:rPr>
            </w:pPr>
            <w:r w:rsidRPr="00251904">
              <w:rPr>
                <w:rFonts w:ascii="Arial" w:hAnsi="Arial" w:cs="Arial"/>
                <w:i/>
                <w:color w:val="FF0000"/>
                <w:sz w:val="22"/>
                <w:szCs w:val="22"/>
                <w:u w:val="single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0F9E4" w14:textId="77777777" w:rsidR="00251904" w:rsidRPr="008C4F3C" w:rsidRDefault="00251904" w:rsidP="00251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04" w:rsidRPr="008C4F3C" w14:paraId="2EA9E391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94E2B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8A8E1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Согласовывать с ООО «Шахтинская керамика» привлечение любых субподрядных организаций и/или третьих лиц, участвующих в производстве работ 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390BC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7463B3" w14:textId="77777777" w:rsidR="00251904" w:rsidRPr="00251904" w:rsidRDefault="00251904" w:rsidP="00251904">
            <w:pPr>
              <w:jc w:val="center"/>
              <w:rPr>
                <w:rFonts w:ascii="Arial" w:hAnsi="Arial" w:cs="Arial"/>
                <w:i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196FC" w14:textId="77777777" w:rsidR="00251904" w:rsidRPr="008C4F3C" w:rsidRDefault="00251904" w:rsidP="00251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04" w:rsidRPr="008C4F3C" w14:paraId="632E6A23" w14:textId="77777777" w:rsidTr="00251904">
        <w:trPr>
          <w:cantSplit/>
          <w:trHeight w:val="22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F6FC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EFC10" w14:textId="77777777" w:rsidR="00251904" w:rsidRPr="00251904" w:rsidRDefault="00251904" w:rsidP="00251904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Обеспечивать соблюдение на территории ООО «Шахтинская керамика» персоналом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>Подрядчика</w:t>
            </w:r>
            <w:r w:rsidRPr="00251904">
              <w:rPr>
                <w:rFonts w:ascii="Arial" w:hAnsi="Arial" w:cs="Arial"/>
                <w:lang w:val="ru-RU"/>
              </w:rPr>
              <w:t>, включая привлеченных субподрядных работников и/или третьих лиц, требований правил пропускного режима, внутреннего трудового распорядка, требований охраны труда, промышленной безопасности, пожарной и экологической безопасности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B579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 и в процессе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6BD9F" w14:textId="77777777" w:rsidR="00251904" w:rsidRPr="00251904" w:rsidRDefault="00251904" w:rsidP="00251904">
            <w:pPr>
              <w:jc w:val="center"/>
              <w:rPr>
                <w:rFonts w:ascii="Arial" w:hAnsi="Arial" w:cs="Arial"/>
                <w:i/>
                <w:color w:val="FF0000"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5655D" w14:textId="77777777" w:rsidR="00251904" w:rsidRPr="008C4F3C" w:rsidRDefault="00251904" w:rsidP="00251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04" w:rsidRPr="008C4F3C" w14:paraId="2BAF04D5" w14:textId="77777777" w:rsidTr="00DE5CA9">
        <w:trPr>
          <w:cantSplit/>
          <w:trHeight w:val="1401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9662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F7C8" w14:textId="151187CF" w:rsidR="00251904" w:rsidRPr="00251904" w:rsidRDefault="00251904" w:rsidP="00251904">
            <w:pPr>
              <w:jc w:val="both"/>
              <w:rPr>
                <w:rFonts w:ascii="Arial" w:hAnsi="Arial" w:cs="Arial"/>
                <w:lang w:val="ru-RU"/>
              </w:rPr>
            </w:pPr>
            <w:r w:rsidRPr="00251904">
              <w:rPr>
                <w:rFonts w:ascii="Arial" w:hAnsi="Arial" w:cs="Arial"/>
                <w:lang w:val="ru-RU"/>
              </w:rPr>
              <w:t xml:space="preserve">Возложить ответственность за действия лиц субподрядной организации и/или третьих лиц, участвующих в производстве работ на территории ООО «Шахтинская керамика», на руководителя работ </w:t>
            </w:r>
            <w:r w:rsidRPr="00251904">
              <w:rPr>
                <w:rFonts w:ascii="Arial" w:hAnsi="Arial" w:cs="Arial"/>
                <w:i/>
                <w:color w:val="FF0000"/>
                <w:lang w:val="ru-RU"/>
              </w:rPr>
              <w:t>Подрядчика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F86C1" w14:textId="5C93C77F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 и в процессе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15E73" w14:textId="2C592EED" w:rsidR="00251904" w:rsidRPr="00251904" w:rsidRDefault="00251904" w:rsidP="00251904">
            <w:pPr>
              <w:jc w:val="center"/>
              <w:rPr>
                <w:rFonts w:ascii="Arial" w:hAnsi="Arial" w:cs="Arial"/>
                <w:i/>
                <w:color w:val="FF0000"/>
                <w:u w:val="single"/>
                <w:lang w:val="ru-RU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2E6E" w14:textId="77777777" w:rsidR="00251904" w:rsidRPr="008C4F3C" w:rsidRDefault="00251904" w:rsidP="00251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04" w:rsidRPr="008C4F3C" w14:paraId="785F8178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6B20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482F7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производства работ в охранных зонах сооружений или коммуникаций получить письменное разрешение организаций, ответственных за их эксплуатацию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1D7D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237F" w14:textId="77777777" w:rsidR="00251904" w:rsidRPr="00251904" w:rsidRDefault="00251904" w:rsidP="00251904">
            <w:pPr>
              <w:jc w:val="center"/>
              <w:rPr>
                <w:rFonts w:ascii="Arial" w:hAnsi="Arial" w:cs="Arial"/>
                <w:i/>
                <w:color w:val="FF0000"/>
                <w:u w:val="single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85DE" w14:textId="77777777" w:rsidR="00251904" w:rsidRPr="008C4F3C" w:rsidRDefault="00251904" w:rsidP="002519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904" w:rsidRPr="00D86EE5" w14:paraId="7097B73B" w14:textId="77777777" w:rsidTr="00251904">
        <w:trPr>
          <w:cantSplit/>
          <w:trHeight w:val="24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C11F" w14:textId="77777777" w:rsidR="00251904" w:rsidRPr="00251904" w:rsidRDefault="00251904" w:rsidP="00251904">
            <w:pPr>
              <w:pStyle w:val="ConsPlusNonformat"/>
              <w:widowControl/>
              <w:numPr>
                <w:ilvl w:val="0"/>
                <w:numId w:val="16"/>
              </w:numPr>
              <w:adjustRightInd w:val="0"/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B84B9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Организовать обеспечение медицинским имуществом в соответствии с требованиями Приказа Минздрава России от 15.12.2020 № 1331н об утверждении требований к комплектации медицинскими изделиями аптечки для оказания первой помощи работникам</w:t>
            </w:r>
          </w:p>
        </w:tc>
        <w:tc>
          <w:tcPr>
            <w:tcW w:w="1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8B79" w14:textId="77777777" w:rsidR="00251904" w:rsidRPr="00251904" w:rsidRDefault="00251904" w:rsidP="00251904">
            <w:pPr>
              <w:pStyle w:val="ConsPlusNonformat"/>
              <w:widowControl/>
              <w:spacing w:line="25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251904">
              <w:rPr>
                <w:rFonts w:ascii="Arial" w:hAnsi="Arial" w:cs="Arial"/>
                <w:sz w:val="22"/>
                <w:szCs w:val="22"/>
                <w:lang w:eastAsia="en-US"/>
              </w:rPr>
              <w:t>До начала работ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5867" w14:textId="77777777" w:rsidR="00251904" w:rsidRPr="00251904" w:rsidRDefault="00251904" w:rsidP="00251904">
            <w:pPr>
              <w:jc w:val="center"/>
              <w:rPr>
                <w:rFonts w:ascii="Arial" w:hAnsi="Arial" w:cs="Arial"/>
                <w:i/>
                <w:color w:val="FF0000"/>
                <w:u w:val="single"/>
                <w:lang w:val="ru-RU"/>
              </w:rPr>
            </w:pPr>
            <w:r w:rsidRPr="00251904">
              <w:rPr>
                <w:rFonts w:ascii="Arial" w:hAnsi="Arial" w:cs="Arial"/>
                <w:i/>
                <w:color w:val="FF0000"/>
                <w:u w:val="single"/>
                <w:lang w:val="ru-RU"/>
              </w:rPr>
              <w:t>Ф.И.О. Подрядчика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5124" w14:textId="77777777" w:rsidR="00251904" w:rsidRPr="00A62EE5" w:rsidRDefault="00251904" w:rsidP="0025190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14:paraId="075D3485" w14:textId="77777777" w:rsidR="00AB44A2" w:rsidRPr="008C4F3C" w:rsidRDefault="00AB44A2" w:rsidP="00AB44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B47CF4" w14:textId="77777777" w:rsidR="00AB44A2" w:rsidRPr="00DE5CA9" w:rsidRDefault="00AB44A2" w:rsidP="00AB44A2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DE5CA9">
        <w:rPr>
          <w:rFonts w:ascii="Arial" w:hAnsi="Arial" w:cs="Arial"/>
          <w:b/>
          <w:sz w:val="22"/>
          <w:szCs w:val="22"/>
        </w:rPr>
        <w:t xml:space="preserve">  </w:t>
      </w:r>
      <w:r w:rsidRPr="00DE5CA9">
        <w:rPr>
          <w:rFonts w:ascii="Arial" w:hAnsi="Arial" w:cs="Arial"/>
          <w:sz w:val="22"/>
          <w:szCs w:val="22"/>
        </w:rPr>
        <w:t>Представитель «Заказчика»</w:t>
      </w:r>
    </w:p>
    <w:p w14:paraId="302A5DAE" w14:textId="77777777" w:rsidR="00AB44A2" w:rsidRPr="00DE5CA9" w:rsidRDefault="00AB44A2" w:rsidP="00AB44A2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DE5CA9">
        <w:rPr>
          <w:rFonts w:ascii="Arial" w:hAnsi="Arial" w:cs="Arial"/>
          <w:sz w:val="22"/>
          <w:szCs w:val="22"/>
        </w:rPr>
        <w:t xml:space="preserve">   </w:t>
      </w:r>
    </w:p>
    <w:p w14:paraId="6458A929" w14:textId="77777777" w:rsidR="00AB44A2" w:rsidRPr="00DE5CA9" w:rsidRDefault="00AB44A2" w:rsidP="00AB44A2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DE5CA9">
        <w:rPr>
          <w:rFonts w:ascii="Arial" w:hAnsi="Arial" w:cs="Arial"/>
          <w:sz w:val="22"/>
          <w:szCs w:val="22"/>
        </w:rPr>
        <w:t xml:space="preserve">  Должность </w:t>
      </w:r>
      <w:r w:rsidRPr="00DE5CA9">
        <w:rPr>
          <w:rFonts w:ascii="Arial" w:hAnsi="Arial" w:cs="Arial"/>
          <w:sz w:val="22"/>
          <w:szCs w:val="22"/>
        </w:rPr>
        <w:tab/>
      </w:r>
      <w:r w:rsidRPr="00DE5CA9">
        <w:rPr>
          <w:rFonts w:ascii="Arial" w:hAnsi="Arial" w:cs="Arial"/>
          <w:sz w:val="22"/>
          <w:szCs w:val="22"/>
        </w:rPr>
        <w:tab/>
      </w:r>
      <w:r w:rsidRPr="00DE5CA9">
        <w:rPr>
          <w:rFonts w:ascii="Arial" w:hAnsi="Arial" w:cs="Arial"/>
          <w:sz w:val="22"/>
          <w:szCs w:val="22"/>
        </w:rPr>
        <w:tab/>
        <w:t xml:space="preserve">                    _____________</w:t>
      </w:r>
      <w:proofErr w:type="gramStart"/>
      <w:r w:rsidRPr="00DE5CA9">
        <w:rPr>
          <w:rFonts w:ascii="Arial" w:hAnsi="Arial" w:cs="Arial"/>
          <w:sz w:val="22"/>
          <w:szCs w:val="22"/>
        </w:rPr>
        <w:t>_  Ф.И.О.</w:t>
      </w:r>
      <w:proofErr w:type="gramEnd"/>
    </w:p>
    <w:p w14:paraId="385E78A4" w14:textId="77777777" w:rsidR="00AB44A2" w:rsidRPr="00A46C7A" w:rsidRDefault="00AB44A2" w:rsidP="00AB44A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1258B5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A46C7A">
        <w:rPr>
          <w:rFonts w:ascii="Arial" w:hAnsi="Arial" w:cs="Arial"/>
          <w:sz w:val="18"/>
          <w:szCs w:val="18"/>
        </w:rPr>
        <w:tab/>
        <w:t xml:space="preserve">(подпись, </w:t>
      </w:r>
      <w:proofErr w:type="spellStart"/>
      <w:r w:rsidRPr="00A46C7A">
        <w:rPr>
          <w:rFonts w:ascii="Arial" w:hAnsi="Arial" w:cs="Arial"/>
          <w:sz w:val="18"/>
          <w:szCs w:val="18"/>
        </w:rPr>
        <w:t>м.п</w:t>
      </w:r>
      <w:proofErr w:type="spellEnd"/>
      <w:r w:rsidRPr="00A46C7A">
        <w:rPr>
          <w:rFonts w:ascii="Arial" w:hAnsi="Arial" w:cs="Arial"/>
          <w:sz w:val="18"/>
          <w:szCs w:val="18"/>
        </w:rPr>
        <w:t>.)</w:t>
      </w:r>
    </w:p>
    <w:p w14:paraId="1B46F0E4" w14:textId="3D483CC7" w:rsidR="00AB44A2" w:rsidRPr="00DE5CA9" w:rsidRDefault="00AB44A2" w:rsidP="00AB44A2">
      <w:pPr>
        <w:pStyle w:val="ConsPlusNonformat"/>
        <w:widowControl/>
        <w:jc w:val="both"/>
        <w:rPr>
          <w:rFonts w:ascii="Arial" w:hAnsi="Arial" w:cs="Arial"/>
          <w:sz w:val="22"/>
          <w:szCs w:val="22"/>
        </w:rPr>
      </w:pPr>
      <w:r w:rsidRPr="001258B5">
        <w:rPr>
          <w:rFonts w:ascii="Arial" w:hAnsi="Arial" w:cs="Arial"/>
          <w:sz w:val="24"/>
          <w:szCs w:val="24"/>
        </w:rPr>
        <w:t xml:space="preserve">  </w:t>
      </w:r>
      <w:r w:rsidRPr="00DE5CA9">
        <w:rPr>
          <w:rFonts w:ascii="Arial" w:hAnsi="Arial" w:cs="Arial"/>
          <w:sz w:val="22"/>
          <w:szCs w:val="22"/>
        </w:rPr>
        <w:t>Представитель «</w:t>
      </w:r>
      <w:r w:rsidR="00DE5CA9" w:rsidRPr="00DE5CA9">
        <w:rPr>
          <w:rFonts w:ascii="Arial" w:hAnsi="Arial" w:cs="Arial"/>
          <w:sz w:val="22"/>
          <w:szCs w:val="22"/>
        </w:rPr>
        <w:t>Исполнителя</w:t>
      </w:r>
      <w:r w:rsidRPr="00DE5CA9">
        <w:rPr>
          <w:rFonts w:ascii="Arial" w:hAnsi="Arial" w:cs="Arial"/>
          <w:sz w:val="22"/>
          <w:szCs w:val="22"/>
        </w:rPr>
        <w:t>»</w:t>
      </w:r>
    </w:p>
    <w:p w14:paraId="0B940EFB" w14:textId="77777777" w:rsidR="00AB44A2" w:rsidRPr="00DE5CA9" w:rsidRDefault="00AB44A2" w:rsidP="00AB44A2">
      <w:pPr>
        <w:pStyle w:val="ConsPlusNonformat"/>
        <w:widowControl/>
        <w:jc w:val="both"/>
        <w:rPr>
          <w:rFonts w:ascii="Arial" w:hAnsi="Arial" w:cs="Arial"/>
          <w:b/>
          <w:sz w:val="22"/>
          <w:szCs w:val="22"/>
        </w:rPr>
      </w:pPr>
    </w:p>
    <w:p w14:paraId="4A0F76D8" w14:textId="77777777" w:rsidR="00AB44A2" w:rsidRPr="00DE5CA9" w:rsidRDefault="00AB44A2" w:rsidP="00AB44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DE5CA9">
        <w:rPr>
          <w:rFonts w:ascii="Arial" w:hAnsi="Arial" w:cs="Arial"/>
          <w:b/>
          <w:sz w:val="22"/>
          <w:szCs w:val="22"/>
        </w:rPr>
        <w:t xml:space="preserve">  </w:t>
      </w:r>
      <w:r w:rsidRPr="00DE5CA9">
        <w:rPr>
          <w:rFonts w:ascii="Arial" w:hAnsi="Arial" w:cs="Arial"/>
          <w:sz w:val="22"/>
          <w:szCs w:val="22"/>
        </w:rPr>
        <w:t xml:space="preserve">Должность                  </w:t>
      </w:r>
      <w:r w:rsidRPr="00DE5CA9">
        <w:rPr>
          <w:rFonts w:ascii="Arial" w:hAnsi="Arial" w:cs="Arial"/>
          <w:sz w:val="22"/>
          <w:szCs w:val="22"/>
          <w:u w:val="single"/>
        </w:rPr>
        <w:t>_____________</w:t>
      </w:r>
      <w:proofErr w:type="gramStart"/>
      <w:r w:rsidRPr="00DE5CA9">
        <w:rPr>
          <w:rFonts w:ascii="Arial" w:hAnsi="Arial" w:cs="Arial"/>
          <w:sz w:val="22"/>
          <w:szCs w:val="22"/>
          <w:u w:val="single"/>
        </w:rPr>
        <w:t>_  Ф.И.О.</w:t>
      </w:r>
      <w:proofErr w:type="gramEnd"/>
    </w:p>
    <w:p w14:paraId="4E4F1722" w14:textId="77777777" w:rsidR="00AB44A2" w:rsidRPr="006C7D4E" w:rsidRDefault="00AB44A2" w:rsidP="00AB44A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6C7D4E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C7D4E">
        <w:rPr>
          <w:rFonts w:ascii="Arial" w:hAnsi="Arial" w:cs="Arial"/>
          <w:sz w:val="18"/>
          <w:szCs w:val="18"/>
        </w:rPr>
        <w:t xml:space="preserve">(подпись, </w:t>
      </w:r>
      <w:proofErr w:type="spellStart"/>
      <w:r w:rsidRPr="006C7D4E">
        <w:rPr>
          <w:rFonts w:ascii="Arial" w:hAnsi="Arial" w:cs="Arial"/>
          <w:sz w:val="18"/>
          <w:szCs w:val="18"/>
        </w:rPr>
        <w:t>м.п</w:t>
      </w:r>
      <w:proofErr w:type="spellEnd"/>
      <w:r w:rsidRPr="006C7D4E">
        <w:rPr>
          <w:rFonts w:ascii="Arial" w:hAnsi="Arial" w:cs="Arial"/>
          <w:sz w:val="18"/>
          <w:szCs w:val="18"/>
        </w:rPr>
        <w:t>.)</w:t>
      </w:r>
    </w:p>
    <w:p w14:paraId="4B3744F3" w14:textId="77777777" w:rsidR="00AB44A2" w:rsidRPr="008C4F3C" w:rsidRDefault="00AB44A2" w:rsidP="00AB44A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3288F42" w14:textId="77777777" w:rsidR="00AB44A2" w:rsidRPr="002904DC" w:rsidRDefault="00AB44A2" w:rsidP="00AB44A2">
      <w:pPr>
        <w:spacing w:line="252" w:lineRule="auto"/>
        <w:contextualSpacing/>
        <w:jc w:val="both"/>
        <w:rPr>
          <w:rFonts w:ascii="Arial" w:hAnsi="Arial" w:cs="Arial"/>
          <w:b/>
          <w:i/>
          <w:lang w:val="ru-RU"/>
        </w:rPr>
      </w:pPr>
      <w:r w:rsidRPr="006F5E9C">
        <w:rPr>
          <w:rFonts w:ascii="Arial" w:hAnsi="Arial" w:cs="Arial"/>
          <w:i/>
          <w:lang w:val="ru-RU"/>
        </w:rPr>
        <w:t>Примечание - При необходимости ведения работ после истечения срока действия настоящего акта-допуска - необходимо составить акт-допуск на новый срок</w:t>
      </w:r>
      <w:r w:rsidRPr="002904DC">
        <w:rPr>
          <w:rFonts w:ascii="Arial" w:hAnsi="Arial" w:cs="Arial"/>
          <w:b/>
          <w:i/>
          <w:lang w:val="ru-RU"/>
        </w:rPr>
        <w:t>.</w:t>
      </w:r>
    </w:p>
    <w:p w14:paraId="460C801D" w14:textId="77777777" w:rsidR="00AB44A2" w:rsidRPr="002904DC" w:rsidRDefault="00AB44A2" w:rsidP="00AB44A2">
      <w:pPr>
        <w:rPr>
          <w:rFonts w:ascii="Arial" w:eastAsiaTheme="minorEastAsia" w:hAnsi="Arial" w:cs="Arial"/>
          <w:b/>
          <w:sz w:val="24"/>
          <w:szCs w:val="24"/>
          <w:lang w:val="ru-RU" w:eastAsia="ru-RU"/>
        </w:rPr>
      </w:pPr>
      <w:r w:rsidRPr="00823ADA">
        <w:rPr>
          <w:rFonts w:ascii="Arial" w:hAnsi="Arial" w:cs="Arial"/>
          <w:b/>
          <w:sz w:val="24"/>
          <w:szCs w:val="24"/>
          <w:lang w:val="ru-RU"/>
        </w:rPr>
        <w:br w:type="page"/>
      </w:r>
    </w:p>
    <w:p w14:paraId="689BA7A9" w14:textId="12FBA836" w:rsidR="00AB44A2" w:rsidRPr="008C3098" w:rsidRDefault="00AB44A2" w:rsidP="00AB44A2">
      <w:pPr>
        <w:pStyle w:val="ConsPlusNormal"/>
        <w:tabs>
          <w:tab w:val="left" w:pos="851"/>
          <w:tab w:val="left" w:pos="1134"/>
        </w:tabs>
        <w:spacing w:line="276" w:lineRule="auto"/>
        <w:ind w:left="567" w:firstLine="0"/>
        <w:jc w:val="right"/>
        <w:outlineLvl w:val="0"/>
      </w:pPr>
      <w:r w:rsidRPr="008C3098">
        <w:lastRenderedPageBreak/>
        <w:t>Приложение №2</w:t>
      </w:r>
    </w:p>
    <w:p w14:paraId="39BA39D2" w14:textId="77777777" w:rsidR="008C3098" w:rsidRPr="008C3098" w:rsidRDefault="008C3098" w:rsidP="008C3098">
      <w:pPr>
        <w:spacing w:before="0" w:beforeAutospacing="0" w:after="0" w:afterAutospacing="0"/>
        <w:jc w:val="right"/>
        <w:rPr>
          <w:rFonts w:ascii="Arial" w:hAnsi="Arial" w:cs="Arial"/>
          <w:b/>
          <w:lang w:val="ru-RU"/>
        </w:rPr>
      </w:pPr>
      <w:r w:rsidRPr="008C3098">
        <w:rPr>
          <w:rFonts w:ascii="Arial" w:hAnsi="Arial" w:cs="Arial"/>
          <w:lang w:val="ru-RU"/>
        </w:rPr>
        <w:t>к Требованиям к Исполнителю для допуска к производству работ</w:t>
      </w:r>
    </w:p>
    <w:p w14:paraId="5B70E154" w14:textId="77777777" w:rsidR="008C3098" w:rsidRPr="00522FE2" w:rsidRDefault="008C3098" w:rsidP="00AB44A2">
      <w:pPr>
        <w:pStyle w:val="ConsPlusNormal"/>
        <w:tabs>
          <w:tab w:val="left" w:pos="851"/>
          <w:tab w:val="left" w:pos="1134"/>
        </w:tabs>
        <w:spacing w:line="276" w:lineRule="auto"/>
        <w:ind w:left="567" w:firstLine="0"/>
        <w:jc w:val="right"/>
        <w:outlineLvl w:val="0"/>
        <w:rPr>
          <w:sz w:val="24"/>
          <w:szCs w:val="24"/>
        </w:rPr>
      </w:pPr>
    </w:p>
    <w:p w14:paraId="367BE80B" w14:textId="77777777" w:rsidR="00AB44A2" w:rsidRDefault="00AB44A2" w:rsidP="00AB44A2">
      <w:pPr>
        <w:spacing w:before="0" w:beforeAutospacing="0" w:after="0" w:afterAutospacing="0" w:line="252" w:lineRule="auto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4A81CC2E" w14:textId="3A68F17B" w:rsidR="00AB44A2" w:rsidRPr="008C3098" w:rsidRDefault="00AB44A2" w:rsidP="00AB44A2">
      <w:pPr>
        <w:spacing w:before="0" w:beforeAutospacing="0" w:after="0" w:afterAutospacing="0" w:line="252" w:lineRule="auto"/>
        <w:contextualSpacing/>
        <w:jc w:val="center"/>
        <w:rPr>
          <w:rFonts w:ascii="Arial" w:hAnsi="Arial" w:cs="Arial"/>
          <w:b/>
          <w:lang w:val="ru-RU"/>
        </w:rPr>
      </w:pPr>
      <w:r w:rsidRPr="008C3098">
        <w:rPr>
          <w:rFonts w:ascii="Arial" w:hAnsi="Arial" w:cs="Arial"/>
          <w:b/>
          <w:lang w:val="ru-RU"/>
        </w:rPr>
        <w:t xml:space="preserve">Типовой Перечень документации в области охраны труда, </w:t>
      </w:r>
      <w:r w:rsidR="008C3098">
        <w:rPr>
          <w:rFonts w:ascii="Arial" w:hAnsi="Arial" w:cs="Arial"/>
          <w:b/>
          <w:lang w:val="ru-RU"/>
        </w:rPr>
        <w:br/>
      </w:r>
      <w:r w:rsidRPr="008C3098">
        <w:rPr>
          <w:rFonts w:ascii="Arial" w:hAnsi="Arial" w:cs="Arial"/>
          <w:b/>
          <w:lang w:val="ru-RU"/>
        </w:rPr>
        <w:t xml:space="preserve">обязательной к предъявлению </w:t>
      </w:r>
      <w:r w:rsidR="00DE5CA9" w:rsidRPr="008C3098">
        <w:rPr>
          <w:rFonts w:ascii="Arial" w:hAnsi="Arial" w:cs="Arial"/>
          <w:b/>
          <w:lang w:val="ru-RU"/>
        </w:rPr>
        <w:t>Исполнителем</w:t>
      </w:r>
      <w:r w:rsidRPr="008C3098">
        <w:rPr>
          <w:rFonts w:ascii="Arial" w:hAnsi="Arial" w:cs="Arial"/>
          <w:b/>
          <w:lang w:val="ru-RU"/>
        </w:rPr>
        <w:t xml:space="preserve"> в адрес Заказчика</w:t>
      </w:r>
    </w:p>
    <w:p w14:paraId="7082E6E9" w14:textId="77777777" w:rsidR="00AB44A2" w:rsidRPr="00447F05" w:rsidRDefault="00AB44A2" w:rsidP="00AB44A2">
      <w:pPr>
        <w:spacing w:before="0" w:beforeAutospacing="0" w:after="0" w:afterAutospacing="0" w:line="252" w:lineRule="auto"/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14:paraId="68E16F8E" w14:textId="77777777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851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>Приказ о закреплении персонала (укомплектованности) на участке (ИТР, рабочие) с указанием контактных номеров телефонов работников подрядной организации, ответственных за производство работ.</w:t>
      </w:r>
    </w:p>
    <w:p w14:paraId="2B817E9E" w14:textId="7DA7BDA8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851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>Приказ о назначении лиц, ответственных за соблюдение требований охраны тр</w:t>
      </w:r>
      <w:r w:rsidR="00DE5CA9">
        <w:rPr>
          <w:rFonts w:ascii="Arial" w:hAnsi="Arial" w:cs="Arial"/>
          <w:lang w:val="ru-RU"/>
        </w:rPr>
        <w:t xml:space="preserve">уда, промышленной безопасности </w:t>
      </w:r>
      <w:r w:rsidRPr="00DE5CA9">
        <w:rPr>
          <w:rFonts w:ascii="Arial" w:hAnsi="Arial" w:cs="Arial"/>
          <w:lang w:val="ru-RU"/>
        </w:rPr>
        <w:t>на объекте с приложением копий протоколов и удостоверений.</w:t>
      </w:r>
    </w:p>
    <w:p w14:paraId="2528B097" w14:textId="77777777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851"/>
          <w:tab w:val="left" w:pos="993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>Приказ о назначении ответственного за электробезопасность с приложением копий протоколов и удостоверений.</w:t>
      </w:r>
    </w:p>
    <w:p w14:paraId="7B1E5530" w14:textId="77777777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993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>Приказ о назначении ответственного руководителя работ на высоте с приложением копий удостоверений.</w:t>
      </w:r>
    </w:p>
    <w:p w14:paraId="22F2E95A" w14:textId="77777777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993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>Приказ о назначении специалиста, ответственного за пожарную безопасность при производстве пожароопасных (огневых работ) работ с приложением копий удостоверений.</w:t>
      </w:r>
    </w:p>
    <w:p w14:paraId="5BEEF072" w14:textId="77777777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993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>Копии квалификационных удостоверений и протоколов работников, прошедших профессиональную подготовку, переподготовку, повышение квалификации (бетонщики, электромонтажники, монтажники, слесаря, электросварщики, газосварщики, стропальщики, машинисты компрессорных установок, машинисты погрузчиков, рабочих люлек и т.д.), подтверждающих квалификацию сотрудников и дающих право производства работ согласно заявленных видов работ по договору подряда в соответствии с требованием действующего законодательства.</w:t>
      </w:r>
    </w:p>
    <w:p w14:paraId="788B1B94" w14:textId="5D696507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993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 xml:space="preserve">Копии удостоверений и протоколов о проверке знаний требований охраны труда ответственных руководителей </w:t>
      </w:r>
      <w:r w:rsidR="008C3098">
        <w:rPr>
          <w:rFonts w:ascii="Arial" w:hAnsi="Arial" w:cs="Arial"/>
          <w:lang w:val="ru-RU"/>
        </w:rPr>
        <w:t>Исполнителя</w:t>
      </w:r>
      <w:r w:rsidRPr="00DE5CA9">
        <w:rPr>
          <w:rFonts w:ascii="Arial" w:hAnsi="Arial" w:cs="Arial"/>
          <w:lang w:val="ru-RU"/>
        </w:rPr>
        <w:t>, привлекаемых к производству работ на территории Заказчика.</w:t>
      </w:r>
    </w:p>
    <w:p w14:paraId="0BADF8A0" w14:textId="77777777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993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>Копии удостоверений и протоколов работников о прохождении обучения пожарной безопасности (при проведении огневых работ).</w:t>
      </w:r>
    </w:p>
    <w:p w14:paraId="2C27CF58" w14:textId="77777777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993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>Технологическая документация (ППР, Технологические карты).</w:t>
      </w:r>
    </w:p>
    <w:p w14:paraId="0E4A25CF" w14:textId="77777777" w:rsidR="00AB44A2" w:rsidRPr="00DE5CA9" w:rsidRDefault="00AB44A2" w:rsidP="00AB44A2">
      <w:pPr>
        <w:pStyle w:val="a4"/>
        <w:numPr>
          <w:ilvl w:val="0"/>
          <w:numId w:val="20"/>
        </w:numPr>
        <w:tabs>
          <w:tab w:val="left" w:pos="993"/>
        </w:tabs>
        <w:spacing w:beforeAutospacing="0" w:afterAutospacing="0" w:line="276" w:lineRule="auto"/>
        <w:ind w:left="0" w:firstLine="567"/>
        <w:jc w:val="both"/>
        <w:rPr>
          <w:rFonts w:ascii="Arial" w:hAnsi="Arial" w:cs="Arial"/>
          <w:lang w:val="ru-RU"/>
        </w:rPr>
      </w:pPr>
      <w:r w:rsidRPr="00DE5CA9">
        <w:rPr>
          <w:rFonts w:ascii="Arial" w:hAnsi="Arial" w:cs="Arial"/>
          <w:lang w:val="ru-RU"/>
        </w:rPr>
        <w:t>План производства работ при выполнении работ повышенной опасности.</w:t>
      </w:r>
    </w:p>
    <w:p w14:paraId="4D992A93" w14:textId="77777777" w:rsidR="00AB44A2" w:rsidRPr="00447F05" w:rsidRDefault="00AB44A2" w:rsidP="00AB44A2">
      <w:pPr>
        <w:pStyle w:val="a4"/>
        <w:tabs>
          <w:tab w:val="left" w:pos="993"/>
        </w:tabs>
        <w:spacing w:beforeAutospacing="0" w:afterAutospacing="0" w:line="276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42F73667" w14:textId="77777777" w:rsidR="00AB44A2" w:rsidRDefault="00AB44A2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20EEDC78" w14:textId="77777777" w:rsidR="00AB44A2" w:rsidRDefault="00AB44A2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22F54F98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72FC096A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03FAD207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6693B3E9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34524AC1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6031687E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30FDE329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387AF911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32AA2F5C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5A4216AE" w14:textId="77777777" w:rsidR="008C3098" w:rsidRDefault="008C3098" w:rsidP="00AB44A2">
      <w:pPr>
        <w:spacing w:line="252" w:lineRule="auto"/>
        <w:ind w:firstLine="567"/>
        <w:contextualSpacing/>
        <w:jc w:val="both"/>
        <w:rPr>
          <w:rFonts w:ascii="Arial" w:hAnsi="Arial" w:cs="Arial"/>
          <w:i/>
          <w:lang w:val="ru-RU"/>
        </w:rPr>
      </w:pPr>
    </w:p>
    <w:p w14:paraId="66CC9F38" w14:textId="4642E1EB" w:rsidR="001A04EA" w:rsidRPr="00A62EE5" w:rsidRDefault="00AB44A2" w:rsidP="008C3098">
      <w:pPr>
        <w:spacing w:line="252" w:lineRule="auto"/>
        <w:ind w:firstLine="567"/>
        <w:contextualSpacing/>
        <w:jc w:val="both"/>
        <w:rPr>
          <w:b/>
          <w:sz w:val="24"/>
          <w:szCs w:val="24"/>
          <w:lang w:val="ru-RU"/>
        </w:rPr>
      </w:pPr>
      <w:r w:rsidRPr="006F5E9C">
        <w:rPr>
          <w:rFonts w:ascii="Arial" w:hAnsi="Arial" w:cs="Arial"/>
          <w:i/>
          <w:lang w:val="ru-RU"/>
        </w:rPr>
        <w:t xml:space="preserve">Примечание - </w:t>
      </w:r>
      <w:r w:rsidR="008C3098">
        <w:rPr>
          <w:rFonts w:ascii="Arial" w:hAnsi="Arial" w:cs="Arial"/>
          <w:i/>
          <w:lang w:val="ru-RU"/>
        </w:rPr>
        <w:t>Исполнитель</w:t>
      </w:r>
      <w:r w:rsidRPr="006F5E9C">
        <w:rPr>
          <w:rFonts w:ascii="Arial" w:hAnsi="Arial" w:cs="Arial"/>
          <w:i/>
          <w:lang w:val="ru-RU"/>
        </w:rPr>
        <w:t xml:space="preserve"> предоставляет документацию, соответствующую выполняемой работы, до начала работ. Копии указанных документов должны быть представлены Заказчику, для осуществления действий по координации и контролю организации работ в области охраны труда, а также анализа соблюдения требований законодательства РФ в области охр</w:t>
      </w:r>
      <w:r>
        <w:rPr>
          <w:rFonts w:ascii="Arial" w:hAnsi="Arial" w:cs="Arial"/>
          <w:i/>
          <w:lang w:val="ru-RU"/>
        </w:rPr>
        <w:t>аны труда организаци</w:t>
      </w:r>
      <w:r w:rsidR="008C3098">
        <w:rPr>
          <w:rFonts w:ascii="Arial" w:hAnsi="Arial" w:cs="Arial"/>
          <w:i/>
          <w:lang w:val="ru-RU"/>
        </w:rPr>
        <w:t>ей Исполнителя.</w:t>
      </w:r>
    </w:p>
    <w:sectPr w:rsidR="001A04EA" w:rsidRPr="00A62EE5" w:rsidSect="00D86EE5">
      <w:headerReference w:type="default" r:id="rId8"/>
      <w:footerReference w:type="default" r:id="rId9"/>
      <w:headerReference w:type="first" r:id="rId10"/>
      <w:pgSz w:w="11910" w:h="16850"/>
      <w:pgMar w:top="1134" w:right="711" w:bottom="140" w:left="8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8C664" w14:textId="77777777" w:rsidR="00F70187" w:rsidRDefault="00F70187" w:rsidP="00DD3FF2">
      <w:pPr>
        <w:spacing w:before="0" w:after="0"/>
      </w:pPr>
      <w:r>
        <w:separator/>
      </w:r>
    </w:p>
  </w:endnote>
  <w:endnote w:type="continuationSeparator" w:id="0">
    <w:p w14:paraId="4EE9C1E6" w14:textId="77777777" w:rsidR="00F70187" w:rsidRDefault="00F70187" w:rsidP="00DD3F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85685565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69651E" w14:textId="4D7FA551" w:rsidR="00F70187" w:rsidRPr="00010683" w:rsidRDefault="00F70187" w:rsidP="00731402">
        <w:pPr>
          <w:pStyle w:val="ae"/>
          <w:jc w:val="right"/>
          <w:rPr>
            <w:rFonts w:ascii="Arial" w:hAnsi="Arial" w:cs="Arial"/>
            <w:sz w:val="18"/>
            <w:szCs w:val="18"/>
          </w:rPr>
        </w:pPr>
        <w:r w:rsidRPr="00010683">
          <w:rPr>
            <w:rFonts w:ascii="Arial" w:hAnsi="Arial" w:cs="Arial"/>
            <w:sz w:val="18"/>
            <w:szCs w:val="18"/>
          </w:rPr>
          <w:fldChar w:fldCharType="begin"/>
        </w:r>
        <w:r w:rsidRPr="00010683">
          <w:rPr>
            <w:rFonts w:ascii="Arial" w:hAnsi="Arial" w:cs="Arial"/>
            <w:sz w:val="18"/>
            <w:szCs w:val="18"/>
          </w:rPr>
          <w:instrText>PAGE   \* MERGEFORMAT</w:instrText>
        </w:r>
        <w:r w:rsidRPr="00010683">
          <w:rPr>
            <w:rFonts w:ascii="Arial" w:hAnsi="Arial" w:cs="Arial"/>
            <w:sz w:val="18"/>
            <w:szCs w:val="18"/>
          </w:rPr>
          <w:fldChar w:fldCharType="separate"/>
        </w:r>
        <w:r w:rsidR="005C34B0" w:rsidRPr="005C34B0">
          <w:rPr>
            <w:rFonts w:ascii="Arial" w:hAnsi="Arial" w:cs="Arial"/>
            <w:noProof/>
            <w:sz w:val="18"/>
            <w:szCs w:val="18"/>
            <w:lang w:val="ru-RU"/>
          </w:rPr>
          <w:t>1</w:t>
        </w:r>
        <w:r w:rsidRPr="00010683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114B6" w14:textId="77777777" w:rsidR="00F70187" w:rsidRDefault="00F70187" w:rsidP="00DD3FF2">
      <w:pPr>
        <w:spacing w:before="0" w:after="0"/>
      </w:pPr>
      <w:r>
        <w:separator/>
      </w:r>
    </w:p>
  </w:footnote>
  <w:footnote w:type="continuationSeparator" w:id="0">
    <w:p w14:paraId="1550361C" w14:textId="77777777" w:rsidR="00F70187" w:rsidRDefault="00F70187" w:rsidP="00DD3F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29821" w14:textId="298A3A5A" w:rsidR="00F70187" w:rsidRDefault="00F70187">
    <w:pPr>
      <w:pStyle w:val="ac"/>
    </w:pPr>
  </w:p>
  <w:p w14:paraId="6235ACCD" w14:textId="36ED640A" w:rsidR="00F70187" w:rsidRPr="00FA4C23" w:rsidRDefault="00F70187">
    <w:pPr>
      <w:pStyle w:val="ac"/>
      <w:rPr>
        <w:noProof/>
        <w:lang w:val="ru-RU"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68480" behindDoc="0" locked="0" layoutInCell="1" allowOverlap="1" wp14:anchorId="14919E6C" wp14:editId="1FD9B28D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154305" cy="154305"/>
          <wp:effectExtent l="0" t="0" r="0" b="0"/>
          <wp:wrapSquare wrapText="bothSides"/>
          <wp:docPr id="22" name="Изображение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Изображение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inline distT="0" distB="0" distL="0" distR="0" wp14:anchorId="4D1CF96A" wp14:editId="6B99408E">
          <wp:extent cx="1011555" cy="266065"/>
          <wp:effectExtent l="0" t="0" r="0" b="635"/>
          <wp:docPr id="21" name="Изображение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Изображение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7D4E">
      <w:rPr>
        <w:noProof/>
        <w:lang w:val="ru-RU" w:eastAsia="ru-RU"/>
      </w:rPr>
      <w:t xml:space="preserve"> </w:t>
    </w:r>
    <w:r>
      <w:rPr>
        <w:noProof/>
        <w:lang w:eastAsia="ru-RU"/>
      </w:rPr>
      <w:t xml:space="preserve">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69E23" w14:textId="37DBA3D1" w:rsidR="00F70187" w:rsidRDefault="00F70187" w:rsidP="003453A7">
    <w:pPr>
      <w:pStyle w:val="ac"/>
      <w:tabs>
        <w:tab w:val="clear" w:pos="4677"/>
      </w:tabs>
    </w:pPr>
    <w:r>
      <w:rPr>
        <w:noProof/>
        <w:lang w:val="ru-RU" w:eastAsia="ru-RU"/>
      </w:rPr>
      <w:drawing>
        <wp:anchor distT="0" distB="0" distL="114300" distR="114300" simplePos="0" relativeHeight="251665408" behindDoc="1" locked="0" layoutInCell="1" allowOverlap="1" wp14:anchorId="6155C63C" wp14:editId="1F0ED969">
          <wp:simplePos x="0" y="0"/>
          <wp:positionH relativeFrom="margin">
            <wp:align>right</wp:align>
          </wp:positionH>
          <wp:positionV relativeFrom="page">
            <wp:posOffset>254000</wp:posOffset>
          </wp:positionV>
          <wp:extent cx="154305" cy="154305"/>
          <wp:effectExtent l="0" t="0" r="0" b="0"/>
          <wp:wrapNone/>
          <wp:docPr id="23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68CAF5EF" wp14:editId="32A5146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011555" cy="266065"/>
          <wp:effectExtent l="0" t="0" r="0" b="0"/>
          <wp:wrapNone/>
          <wp:docPr id="24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A2229"/>
    <w:multiLevelType w:val="multilevel"/>
    <w:tmpl w:val="F230BBDE"/>
    <w:lvl w:ilvl="0">
      <w:start w:val="1"/>
      <w:numFmt w:val="decimal"/>
      <w:lvlText w:val="%1."/>
      <w:lvlJc w:val="left"/>
      <w:pPr>
        <w:ind w:left="4472" w:hanging="360"/>
      </w:pPr>
      <w:rPr>
        <w:b/>
      </w:rPr>
    </w:lvl>
    <w:lvl w:ilvl="1">
      <w:start w:val="1"/>
      <w:numFmt w:val="decimal"/>
      <w:lvlText w:val="%1.%2."/>
      <w:lvlJc w:val="left"/>
      <w:pPr>
        <w:ind w:left="4969" w:hanging="432"/>
      </w:pPr>
      <w:rPr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DA60A6"/>
    <w:multiLevelType w:val="multilevel"/>
    <w:tmpl w:val="70F62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D93834"/>
    <w:multiLevelType w:val="hybridMultilevel"/>
    <w:tmpl w:val="AEC8A580"/>
    <w:lvl w:ilvl="0" w:tplc="33A6F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A94506"/>
    <w:multiLevelType w:val="hybridMultilevel"/>
    <w:tmpl w:val="929E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941BEA"/>
    <w:multiLevelType w:val="hybridMultilevel"/>
    <w:tmpl w:val="8F6CAE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C27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615C22"/>
    <w:multiLevelType w:val="multilevel"/>
    <w:tmpl w:val="B1E08928"/>
    <w:lvl w:ilvl="0">
      <w:start w:val="1"/>
      <w:numFmt w:val="bullet"/>
      <w:lvlText w:val=""/>
      <w:lvlJc w:val="left"/>
      <w:pPr>
        <w:ind w:left="6953" w:hanging="43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B032F3"/>
    <w:multiLevelType w:val="multilevel"/>
    <w:tmpl w:val="A1BE617C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73427A6"/>
    <w:multiLevelType w:val="multilevel"/>
    <w:tmpl w:val="0FE64342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41187B"/>
    <w:multiLevelType w:val="hybridMultilevel"/>
    <w:tmpl w:val="9EC2E1F6"/>
    <w:lvl w:ilvl="0" w:tplc="87F8ABC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76003"/>
    <w:multiLevelType w:val="hybridMultilevel"/>
    <w:tmpl w:val="D0D040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3760475"/>
    <w:multiLevelType w:val="hybridMultilevel"/>
    <w:tmpl w:val="AB22D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F5685"/>
    <w:multiLevelType w:val="hybridMultilevel"/>
    <w:tmpl w:val="D66C69E2"/>
    <w:lvl w:ilvl="0" w:tplc="EFA64E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F4D2AD3"/>
    <w:multiLevelType w:val="multilevel"/>
    <w:tmpl w:val="2940FD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F07EDE"/>
    <w:multiLevelType w:val="hybridMultilevel"/>
    <w:tmpl w:val="B1E0556A"/>
    <w:lvl w:ilvl="0" w:tplc="33A6F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2595F26"/>
    <w:multiLevelType w:val="hybridMultilevel"/>
    <w:tmpl w:val="24DA1DEE"/>
    <w:lvl w:ilvl="0" w:tplc="1BEC8CB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57E24059"/>
    <w:multiLevelType w:val="multilevel"/>
    <w:tmpl w:val="0FE6434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99D714C"/>
    <w:multiLevelType w:val="hybridMultilevel"/>
    <w:tmpl w:val="58BA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80732"/>
    <w:multiLevelType w:val="hybridMultilevel"/>
    <w:tmpl w:val="74FC61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D65A8"/>
    <w:multiLevelType w:val="hybridMultilevel"/>
    <w:tmpl w:val="24FE9CF8"/>
    <w:lvl w:ilvl="0" w:tplc="85824570">
      <w:start w:val="1"/>
      <w:numFmt w:val="decimal"/>
      <w:lvlText w:val="%1."/>
      <w:lvlJc w:val="left"/>
      <w:pPr>
        <w:ind w:left="1766" w:hanging="348"/>
      </w:pPr>
      <w:rPr>
        <w:rFonts w:ascii="Times New Roman" w:eastAsia="Microsoft Sans Serif" w:hAnsi="Times New Roman" w:cs="Times New Roman" w:hint="default"/>
        <w:w w:val="100"/>
        <w:sz w:val="18"/>
        <w:szCs w:val="18"/>
        <w:lang w:val="ru-RU" w:eastAsia="en-US" w:bidi="ar-SA"/>
      </w:rPr>
    </w:lvl>
    <w:lvl w:ilvl="1" w:tplc="06D2EB86">
      <w:numFmt w:val="bullet"/>
      <w:lvlText w:val="•"/>
      <w:lvlJc w:val="left"/>
      <w:pPr>
        <w:ind w:left="3552" w:hanging="348"/>
      </w:pPr>
      <w:rPr>
        <w:lang w:val="ru-RU" w:eastAsia="en-US" w:bidi="ar-SA"/>
      </w:rPr>
    </w:lvl>
    <w:lvl w:ilvl="2" w:tplc="12B6494C">
      <w:numFmt w:val="bullet"/>
      <w:lvlText w:val="•"/>
      <w:lvlJc w:val="left"/>
      <w:pPr>
        <w:ind w:left="4824" w:hanging="348"/>
      </w:pPr>
      <w:rPr>
        <w:lang w:val="ru-RU" w:eastAsia="en-US" w:bidi="ar-SA"/>
      </w:rPr>
    </w:lvl>
    <w:lvl w:ilvl="3" w:tplc="7F74E4B8">
      <w:numFmt w:val="bullet"/>
      <w:lvlText w:val="•"/>
      <w:lvlJc w:val="left"/>
      <w:pPr>
        <w:ind w:left="6096" w:hanging="348"/>
      </w:pPr>
      <w:rPr>
        <w:lang w:val="ru-RU" w:eastAsia="en-US" w:bidi="ar-SA"/>
      </w:rPr>
    </w:lvl>
    <w:lvl w:ilvl="4" w:tplc="2766CBD6">
      <w:numFmt w:val="bullet"/>
      <w:lvlText w:val="•"/>
      <w:lvlJc w:val="left"/>
      <w:pPr>
        <w:ind w:left="7368" w:hanging="348"/>
      </w:pPr>
      <w:rPr>
        <w:lang w:val="ru-RU" w:eastAsia="en-US" w:bidi="ar-SA"/>
      </w:rPr>
    </w:lvl>
    <w:lvl w:ilvl="5" w:tplc="84BEF0FA">
      <w:numFmt w:val="bullet"/>
      <w:lvlText w:val="•"/>
      <w:lvlJc w:val="left"/>
      <w:pPr>
        <w:ind w:left="8640" w:hanging="348"/>
      </w:pPr>
      <w:rPr>
        <w:lang w:val="ru-RU" w:eastAsia="en-US" w:bidi="ar-SA"/>
      </w:rPr>
    </w:lvl>
    <w:lvl w:ilvl="6" w:tplc="2F289202">
      <w:numFmt w:val="bullet"/>
      <w:lvlText w:val="•"/>
      <w:lvlJc w:val="left"/>
      <w:pPr>
        <w:ind w:left="9912" w:hanging="348"/>
      </w:pPr>
      <w:rPr>
        <w:lang w:val="ru-RU" w:eastAsia="en-US" w:bidi="ar-SA"/>
      </w:rPr>
    </w:lvl>
    <w:lvl w:ilvl="7" w:tplc="FEFA44FA">
      <w:numFmt w:val="bullet"/>
      <w:lvlText w:val="•"/>
      <w:lvlJc w:val="left"/>
      <w:pPr>
        <w:ind w:left="11184" w:hanging="348"/>
      </w:pPr>
      <w:rPr>
        <w:lang w:val="ru-RU" w:eastAsia="en-US" w:bidi="ar-SA"/>
      </w:rPr>
    </w:lvl>
    <w:lvl w:ilvl="8" w:tplc="7DA4862A">
      <w:numFmt w:val="bullet"/>
      <w:lvlText w:val="•"/>
      <w:lvlJc w:val="left"/>
      <w:pPr>
        <w:ind w:left="12456" w:hanging="348"/>
      </w:pPr>
      <w:rPr>
        <w:lang w:val="ru-RU" w:eastAsia="en-US" w:bidi="ar-SA"/>
      </w:rPr>
    </w:lvl>
  </w:abstractNum>
  <w:abstractNum w:abstractNumId="21" w15:restartNumberingAfterBreak="0">
    <w:nsid w:val="797D034E"/>
    <w:multiLevelType w:val="multilevel"/>
    <w:tmpl w:val="F55ECBCA"/>
    <w:lvl w:ilvl="0">
      <w:start w:val="1"/>
      <w:numFmt w:val="decimal"/>
      <w:lvlText w:val="%1."/>
      <w:lvlJc w:val="left"/>
      <w:pPr>
        <w:ind w:left="389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9" w:hanging="28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6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7E056BF4"/>
    <w:multiLevelType w:val="multilevel"/>
    <w:tmpl w:val="2EAE501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7F7B6474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8"/>
  </w:num>
  <w:num w:numId="5">
    <w:abstractNumId w:val="7"/>
  </w:num>
  <w:num w:numId="6">
    <w:abstractNumId w:val="3"/>
  </w:num>
  <w:num w:numId="7">
    <w:abstractNumId w:val="21"/>
  </w:num>
  <w:num w:numId="8">
    <w:abstractNumId w:val="15"/>
  </w:num>
  <w:num w:numId="9">
    <w:abstractNumId w:val="7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</w:num>
  <w:num w:numId="14">
    <w:abstractNumId w:val="23"/>
  </w:num>
  <w:num w:numId="15">
    <w:abstractNumId w:val="11"/>
  </w:num>
  <w:num w:numId="16">
    <w:abstractNumId w:val="1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0934"/>
    <w:rsid w:val="000013C2"/>
    <w:rsid w:val="00010683"/>
    <w:rsid w:val="00013922"/>
    <w:rsid w:val="00016DAE"/>
    <w:rsid w:val="000200B3"/>
    <w:rsid w:val="000214FE"/>
    <w:rsid w:val="00021DC5"/>
    <w:rsid w:val="000226DB"/>
    <w:rsid w:val="000303CA"/>
    <w:rsid w:val="00032EF5"/>
    <w:rsid w:val="00035E90"/>
    <w:rsid w:val="00043EF1"/>
    <w:rsid w:val="0004598E"/>
    <w:rsid w:val="0006536D"/>
    <w:rsid w:val="00081D90"/>
    <w:rsid w:val="00086E0F"/>
    <w:rsid w:val="00091984"/>
    <w:rsid w:val="000953EE"/>
    <w:rsid w:val="000A0676"/>
    <w:rsid w:val="000C35AD"/>
    <w:rsid w:val="000C48CB"/>
    <w:rsid w:val="000C6933"/>
    <w:rsid w:val="000D0D5B"/>
    <w:rsid w:val="000F309F"/>
    <w:rsid w:val="000F751B"/>
    <w:rsid w:val="0010060A"/>
    <w:rsid w:val="001049EF"/>
    <w:rsid w:val="00105165"/>
    <w:rsid w:val="00110085"/>
    <w:rsid w:val="00113499"/>
    <w:rsid w:val="001258B5"/>
    <w:rsid w:val="00126029"/>
    <w:rsid w:val="001268AA"/>
    <w:rsid w:val="00130E31"/>
    <w:rsid w:val="0013116A"/>
    <w:rsid w:val="00132427"/>
    <w:rsid w:val="0014516A"/>
    <w:rsid w:val="00145F78"/>
    <w:rsid w:val="0014779E"/>
    <w:rsid w:val="00147E2C"/>
    <w:rsid w:val="00160993"/>
    <w:rsid w:val="00160A16"/>
    <w:rsid w:val="0016481B"/>
    <w:rsid w:val="00165865"/>
    <w:rsid w:val="001760C4"/>
    <w:rsid w:val="001970C7"/>
    <w:rsid w:val="00197822"/>
    <w:rsid w:val="00197ACC"/>
    <w:rsid w:val="001A04EA"/>
    <w:rsid w:val="001A1E89"/>
    <w:rsid w:val="001B5AE7"/>
    <w:rsid w:val="001C5FF0"/>
    <w:rsid w:val="001C67D8"/>
    <w:rsid w:val="001C71DE"/>
    <w:rsid w:val="001D366C"/>
    <w:rsid w:val="001E02A9"/>
    <w:rsid w:val="001F3615"/>
    <w:rsid w:val="001F3797"/>
    <w:rsid w:val="001F7D30"/>
    <w:rsid w:val="00207832"/>
    <w:rsid w:val="0020788F"/>
    <w:rsid w:val="00211D1D"/>
    <w:rsid w:val="002170DD"/>
    <w:rsid w:val="002304D6"/>
    <w:rsid w:val="0024207F"/>
    <w:rsid w:val="002505E3"/>
    <w:rsid w:val="00251904"/>
    <w:rsid w:val="0025519A"/>
    <w:rsid w:val="00266B7D"/>
    <w:rsid w:val="00271318"/>
    <w:rsid w:val="00271D74"/>
    <w:rsid w:val="002803E3"/>
    <w:rsid w:val="00284394"/>
    <w:rsid w:val="002904DC"/>
    <w:rsid w:val="00295DC1"/>
    <w:rsid w:val="002A507B"/>
    <w:rsid w:val="002A6836"/>
    <w:rsid w:val="002B0902"/>
    <w:rsid w:val="002C41B3"/>
    <w:rsid w:val="002C5542"/>
    <w:rsid w:val="002C5E88"/>
    <w:rsid w:val="002D33B1"/>
    <w:rsid w:val="002D3591"/>
    <w:rsid w:val="002D70D8"/>
    <w:rsid w:val="002F31D3"/>
    <w:rsid w:val="00303AAB"/>
    <w:rsid w:val="0030471D"/>
    <w:rsid w:val="0030654B"/>
    <w:rsid w:val="0032388A"/>
    <w:rsid w:val="003319F0"/>
    <w:rsid w:val="00334448"/>
    <w:rsid w:val="003453A7"/>
    <w:rsid w:val="0034554D"/>
    <w:rsid w:val="00346FD3"/>
    <w:rsid w:val="003514A0"/>
    <w:rsid w:val="00352FF4"/>
    <w:rsid w:val="00353DAF"/>
    <w:rsid w:val="00357CFA"/>
    <w:rsid w:val="00371233"/>
    <w:rsid w:val="00375F38"/>
    <w:rsid w:val="003872B1"/>
    <w:rsid w:val="003928A7"/>
    <w:rsid w:val="00392C10"/>
    <w:rsid w:val="0039711E"/>
    <w:rsid w:val="00397154"/>
    <w:rsid w:val="00397C89"/>
    <w:rsid w:val="003C3418"/>
    <w:rsid w:val="003C41D2"/>
    <w:rsid w:val="003C53AE"/>
    <w:rsid w:val="003C5CDB"/>
    <w:rsid w:val="003D580A"/>
    <w:rsid w:val="003D68E9"/>
    <w:rsid w:val="003D7A5B"/>
    <w:rsid w:val="003E1294"/>
    <w:rsid w:val="003E40B0"/>
    <w:rsid w:val="003E5B39"/>
    <w:rsid w:val="003F03B3"/>
    <w:rsid w:val="003F3846"/>
    <w:rsid w:val="004002E6"/>
    <w:rsid w:val="00407F94"/>
    <w:rsid w:val="00413CAD"/>
    <w:rsid w:val="004148B1"/>
    <w:rsid w:val="00415453"/>
    <w:rsid w:val="00416D34"/>
    <w:rsid w:val="00422FA6"/>
    <w:rsid w:val="00423CD3"/>
    <w:rsid w:val="00426182"/>
    <w:rsid w:val="004427B3"/>
    <w:rsid w:val="00443272"/>
    <w:rsid w:val="00444E58"/>
    <w:rsid w:val="00447F05"/>
    <w:rsid w:val="00451261"/>
    <w:rsid w:val="00451B67"/>
    <w:rsid w:val="00452B0A"/>
    <w:rsid w:val="004551FA"/>
    <w:rsid w:val="00457A20"/>
    <w:rsid w:val="0047085A"/>
    <w:rsid w:val="00487D9B"/>
    <w:rsid w:val="004912CE"/>
    <w:rsid w:val="004A0842"/>
    <w:rsid w:val="004A1F4C"/>
    <w:rsid w:val="004A28BA"/>
    <w:rsid w:val="004A66B9"/>
    <w:rsid w:val="004B4553"/>
    <w:rsid w:val="004B5AA2"/>
    <w:rsid w:val="004C770D"/>
    <w:rsid w:val="004D0386"/>
    <w:rsid w:val="004E11BD"/>
    <w:rsid w:val="004E1324"/>
    <w:rsid w:val="004E40FF"/>
    <w:rsid w:val="004F6D8D"/>
    <w:rsid w:val="004F7E17"/>
    <w:rsid w:val="0051442C"/>
    <w:rsid w:val="00522FE2"/>
    <w:rsid w:val="00524DAA"/>
    <w:rsid w:val="00526E53"/>
    <w:rsid w:val="00546E05"/>
    <w:rsid w:val="00547013"/>
    <w:rsid w:val="005606D3"/>
    <w:rsid w:val="0056097F"/>
    <w:rsid w:val="00575C34"/>
    <w:rsid w:val="0059208C"/>
    <w:rsid w:val="005A05CE"/>
    <w:rsid w:val="005A10E6"/>
    <w:rsid w:val="005A1B26"/>
    <w:rsid w:val="005A525B"/>
    <w:rsid w:val="005B1288"/>
    <w:rsid w:val="005C27A9"/>
    <w:rsid w:val="005C34B0"/>
    <w:rsid w:val="005C3B4F"/>
    <w:rsid w:val="005D1E65"/>
    <w:rsid w:val="005D3432"/>
    <w:rsid w:val="00604C3F"/>
    <w:rsid w:val="006147D0"/>
    <w:rsid w:val="00617602"/>
    <w:rsid w:val="00627815"/>
    <w:rsid w:val="00640F7C"/>
    <w:rsid w:val="00644DDA"/>
    <w:rsid w:val="0064713A"/>
    <w:rsid w:val="006527F2"/>
    <w:rsid w:val="00653AF6"/>
    <w:rsid w:val="00655C5E"/>
    <w:rsid w:val="00655F56"/>
    <w:rsid w:val="006622D3"/>
    <w:rsid w:val="0067144C"/>
    <w:rsid w:val="00675C27"/>
    <w:rsid w:val="00680C78"/>
    <w:rsid w:val="0068262C"/>
    <w:rsid w:val="0068418B"/>
    <w:rsid w:val="00695320"/>
    <w:rsid w:val="006A40AD"/>
    <w:rsid w:val="006A6A37"/>
    <w:rsid w:val="006B1C70"/>
    <w:rsid w:val="006B22CB"/>
    <w:rsid w:val="006C2B59"/>
    <w:rsid w:val="006C36EF"/>
    <w:rsid w:val="006C67BD"/>
    <w:rsid w:val="006C7D4E"/>
    <w:rsid w:val="006D3DE1"/>
    <w:rsid w:val="006E436C"/>
    <w:rsid w:val="006E594B"/>
    <w:rsid w:val="006E6933"/>
    <w:rsid w:val="006E757F"/>
    <w:rsid w:val="006F1681"/>
    <w:rsid w:val="006F5E9C"/>
    <w:rsid w:val="007041D9"/>
    <w:rsid w:val="00713910"/>
    <w:rsid w:val="00715474"/>
    <w:rsid w:val="00715F79"/>
    <w:rsid w:val="00721CA4"/>
    <w:rsid w:val="00731402"/>
    <w:rsid w:val="00731497"/>
    <w:rsid w:val="00734A83"/>
    <w:rsid w:val="0073615D"/>
    <w:rsid w:val="00741E60"/>
    <w:rsid w:val="00755210"/>
    <w:rsid w:val="00756BA4"/>
    <w:rsid w:val="007612BA"/>
    <w:rsid w:val="00773EC1"/>
    <w:rsid w:val="007856A5"/>
    <w:rsid w:val="00787255"/>
    <w:rsid w:val="007A1E81"/>
    <w:rsid w:val="007A4BAB"/>
    <w:rsid w:val="007A646C"/>
    <w:rsid w:val="007B0E4A"/>
    <w:rsid w:val="007B7A97"/>
    <w:rsid w:val="007B7F9B"/>
    <w:rsid w:val="007D142B"/>
    <w:rsid w:val="007D278F"/>
    <w:rsid w:val="007D3B70"/>
    <w:rsid w:val="007D3DAF"/>
    <w:rsid w:val="007F3C35"/>
    <w:rsid w:val="008005ED"/>
    <w:rsid w:val="008205A7"/>
    <w:rsid w:val="00821AF8"/>
    <w:rsid w:val="00823ADA"/>
    <w:rsid w:val="0082430C"/>
    <w:rsid w:val="00837B7B"/>
    <w:rsid w:val="00841983"/>
    <w:rsid w:val="00842024"/>
    <w:rsid w:val="008423B4"/>
    <w:rsid w:val="00843298"/>
    <w:rsid w:val="008812E2"/>
    <w:rsid w:val="0088613B"/>
    <w:rsid w:val="008A0FCE"/>
    <w:rsid w:val="008B2BC6"/>
    <w:rsid w:val="008C2243"/>
    <w:rsid w:val="008C3098"/>
    <w:rsid w:val="008C4F3C"/>
    <w:rsid w:val="008D196D"/>
    <w:rsid w:val="008D606F"/>
    <w:rsid w:val="008E1F08"/>
    <w:rsid w:val="008E58D6"/>
    <w:rsid w:val="008E7017"/>
    <w:rsid w:val="008F004C"/>
    <w:rsid w:val="00901D39"/>
    <w:rsid w:val="00905BF6"/>
    <w:rsid w:val="00907A61"/>
    <w:rsid w:val="00913607"/>
    <w:rsid w:val="0092561B"/>
    <w:rsid w:val="00930F6E"/>
    <w:rsid w:val="00934165"/>
    <w:rsid w:val="009462D2"/>
    <w:rsid w:val="0095589E"/>
    <w:rsid w:val="0095628C"/>
    <w:rsid w:val="00957841"/>
    <w:rsid w:val="00965AE4"/>
    <w:rsid w:val="00974F4A"/>
    <w:rsid w:val="009766AC"/>
    <w:rsid w:val="00983C46"/>
    <w:rsid w:val="00986F6D"/>
    <w:rsid w:val="00990E8A"/>
    <w:rsid w:val="00993669"/>
    <w:rsid w:val="009A24F5"/>
    <w:rsid w:val="009B6158"/>
    <w:rsid w:val="009C139A"/>
    <w:rsid w:val="009D04AD"/>
    <w:rsid w:val="009D1DE4"/>
    <w:rsid w:val="009D2092"/>
    <w:rsid w:val="009D4212"/>
    <w:rsid w:val="00A0227A"/>
    <w:rsid w:val="00A07DF1"/>
    <w:rsid w:val="00A132A7"/>
    <w:rsid w:val="00A1557B"/>
    <w:rsid w:val="00A172B8"/>
    <w:rsid w:val="00A415E1"/>
    <w:rsid w:val="00A44B15"/>
    <w:rsid w:val="00A464C7"/>
    <w:rsid w:val="00A46C7A"/>
    <w:rsid w:val="00A529C3"/>
    <w:rsid w:val="00A53B5F"/>
    <w:rsid w:val="00A62EE5"/>
    <w:rsid w:val="00A66C90"/>
    <w:rsid w:val="00A754D7"/>
    <w:rsid w:val="00A76737"/>
    <w:rsid w:val="00A805A8"/>
    <w:rsid w:val="00A816E9"/>
    <w:rsid w:val="00A84DED"/>
    <w:rsid w:val="00A8679F"/>
    <w:rsid w:val="00A96559"/>
    <w:rsid w:val="00AB44A2"/>
    <w:rsid w:val="00AB49B3"/>
    <w:rsid w:val="00AB55AD"/>
    <w:rsid w:val="00AB5639"/>
    <w:rsid w:val="00AC7296"/>
    <w:rsid w:val="00AD3122"/>
    <w:rsid w:val="00AD3CAD"/>
    <w:rsid w:val="00AD4B78"/>
    <w:rsid w:val="00AE128F"/>
    <w:rsid w:val="00AF5572"/>
    <w:rsid w:val="00AF6945"/>
    <w:rsid w:val="00B00884"/>
    <w:rsid w:val="00B00E9D"/>
    <w:rsid w:val="00B2230E"/>
    <w:rsid w:val="00B32E41"/>
    <w:rsid w:val="00B3428A"/>
    <w:rsid w:val="00B4046A"/>
    <w:rsid w:val="00B472EE"/>
    <w:rsid w:val="00B47A35"/>
    <w:rsid w:val="00B702B2"/>
    <w:rsid w:val="00B708D1"/>
    <w:rsid w:val="00B71013"/>
    <w:rsid w:val="00B73A5A"/>
    <w:rsid w:val="00B75438"/>
    <w:rsid w:val="00B75F06"/>
    <w:rsid w:val="00B81D58"/>
    <w:rsid w:val="00B85768"/>
    <w:rsid w:val="00B9061F"/>
    <w:rsid w:val="00BA3926"/>
    <w:rsid w:val="00BB1362"/>
    <w:rsid w:val="00BB32BC"/>
    <w:rsid w:val="00BD36C9"/>
    <w:rsid w:val="00BE4119"/>
    <w:rsid w:val="00BE7C17"/>
    <w:rsid w:val="00BF4942"/>
    <w:rsid w:val="00BF5B5A"/>
    <w:rsid w:val="00C0000C"/>
    <w:rsid w:val="00C12FCF"/>
    <w:rsid w:val="00C17036"/>
    <w:rsid w:val="00C24E63"/>
    <w:rsid w:val="00C25581"/>
    <w:rsid w:val="00C26BF2"/>
    <w:rsid w:val="00C3518A"/>
    <w:rsid w:val="00C40AFD"/>
    <w:rsid w:val="00C42A87"/>
    <w:rsid w:val="00C46792"/>
    <w:rsid w:val="00C603E7"/>
    <w:rsid w:val="00C6732E"/>
    <w:rsid w:val="00C734C7"/>
    <w:rsid w:val="00C80EFE"/>
    <w:rsid w:val="00CB020D"/>
    <w:rsid w:val="00CB4F12"/>
    <w:rsid w:val="00CB5F9A"/>
    <w:rsid w:val="00CC1891"/>
    <w:rsid w:val="00CC3A4E"/>
    <w:rsid w:val="00CC3C9B"/>
    <w:rsid w:val="00CC44A9"/>
    <w:rsid w:val="00CC6A1F"/>
    <w:rsid w:val="00CC6B54"/>
    <w:rsid w:val="00CD2382"/>
    <w:rsid w:val="00CD3723"/>
    <w:rsid w:val="00CE10EA"/>
    <w:rsid w:val="00CF4A8A"/>
    <w:rsid w:val="00CF589E"/>
    <w:rsid w:val="00D12E6B"/>
    <w:rsid w:val="00D138E6"/>
    <w:rsid w:val="00D14374"/>
    <w:rsid w:val="00D20E7F"/>
    <w:rsid w:val="00D26978"/>
    <w:rsid w:val="00D33E66"/>
    <w:rsid w:val="00D35422"/>
    <w:rsid w:val="00D4333D"/>
    <w:rsid w:val="00D44C26"/>
    <w:rsid w:val="00D4769B"/>
    <w:rsid w:val="00D47D87"/>
    <w:rsid w:val="00D51AB8"/>
    <w:rsid w:val="00D57049"/>
    <w:rsid w:val="00D631E1"/>
    <w:rsid w:val="00D769FE"/>
    <w:rsid w:val="00D76D51"/>
    <w:rsid w:val="00D77877"/>
    <w:rsid w:val="00D80DED"/>
    <w:rsid w:val="00D86EE5"/>
    <w:rsid w:val="00D91DB3"/>
    <w:rsid w:val="00DA23A6"/>
    <w:rsid w:val="00DA4CEF"/>
    <w:rsid w:val="00DA519B"/>
    <w:rsid w:val="00DB5A38"/>
    <w:rsid w:val="00DB7496"/>
    <w:rsid w:val="00DC27E2"/>
    <w:rsid w:val="00DC3946"/>
    <w:rsid w:val="00DC39CC"/>
    <w:rsid w:val="00DC5182"/>
    <w:rsid w:val="00DC6777"/>
    <w:rsid w:val="00DC6E12"/>
    <w:rsid w:val="00DD3A4A"/>
    <w:rsid w:val="00DD3FF2"/>
    <w:rsid w:val="00DD4F71"/>
    <w:rsid w:val="00DD6C11"/>
    <w:rsid w:val="00DE273A"/>
    <w:rsid w:val="00DE4729"/>
    <w:rsid w:val="00DE5CA9"/>
    <w:rsid w:val="00DF26C2"/>
    <w:rsid w:val="00DF76D4"/>
    <w:rsid w:val="00E07B74"/>
    <w:rsid w:val="00E10D52"/>
    <w:rsid w:val="00E13043"/>
    <w:rsid w:val="00E147F9"/>
    <w:rsid w:val="00E205FC"/>
    <w:rsid w:val="00E20C4E"/>
    <w:rsid w:val="00E221BC"/>
    <w:rsid w:val="00E243EB"/>
    <w:rsid w:val="00E25433"/>
    <w:rsid w:val="00E43302"/>
    <w:rsid w:val="00E438A1"/>
    <w:rsid w:val="00E50C6B"/>
    <w:rsid w:val="00E66E05"/>
    <w:rsid w:val="00E83E3E"/>
    <w:rsid w:val="00E85AD5"/>
    <w:rsid w:val="00E908AE"/>
    <w:rsid w:val="00E926A4"/>
    <w:rsid w:val="00ED057F"/>
    <w:rsid w:val="00ED2F95"/>
    <w:rsid w:val="00ED330E"/>
    <w:rsid w:val="00ED6130"/>
    <w:rsid w:val="00ED6216"/>
    <w:rsid w:val="00EE4F36"/>
    <w:rsid w:val="00EF11F7"/>
    <w:rsid w:val="00EF474F"/>
    <w:rsid w:val="00EF68DD"/>
    <w:rsid w:val="00EF7DF3"/>
    <w:rsid w:val="00F00A69"/>
    <w:rsid w:val="00F01E19"/>
    <w:rsid w:val="00F02080"/>
    <w:rsid w:val="00F105FB"/>
    <w:rsid w:val="00F12871"/>
    <w:rsid w:val="00F1641C"/>
    <w:rsid w:val="00F25505"/>
    <w:rsid w:val="00F3661D"/>
    <w:rsid w:val="00F36764"/>
    <w:rsid w:val="00F37F93"/>
    <w:rsid w:val="00F429DC"/>
    <w:rsid w:val="00F43F37"/>
    <w:rsid w:val="00F51DCB"/>
    <w:rsid w:val="00F52DD1"/>
    <w:rsid w:val="00F60D5C"/>
    <w:rsid w:val="00F613E6"/>
    <w:rsid w:val="00F61782"/>
    <w:rsid w:val="00F62C7B"/>
    <w:rsid w:val="00F70187"/>
    <w:rsid w:val="00F710D3"/>
    <w:rsid w:val="00F754F0"/>
    <w:rsid w:val="00F778DE"/>
    <w:rsid w:val="00F81DD6"/>
    <w:rsid w:val="00F84D6E"/>
    <w:rsid w:val="00F86F65"/>
    <w:rsid w:val="00FA4C23"/>
    <w:rsid w:val="00FA5FBE"/>
    <w:rsid w:val="00FB156D"/>
    <w:rsid w:val="00FC2BD9"/>
    <w:rsid w:val="00FD3A31"/>
    <w:rsid w:val="00FE028A"/>
    <w:rsid w:val="00FE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FFAD01B"/>
  <w15:docId w15:val="{3EADA00C-AC73-49D1-B9D4-FB1CB2B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09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5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F751B"/>
    <w:pPr>
      <w:ind w:left="720"/>
      <w:contextualSpacing/>
    </w:pPr>
  </w:style>
  <w:style w:type="paragraph" w:styleId="a4">
    <w:name w:val="No Spacing"/>
    <w:uiPriority w:val="1"/>
    <w:qFormat/>
    <w:rsid w:val="00841983"/>
    <w:pPr>
      <w:spacing w:before="0" w:after="0"/>
    </w:pPr>
  </w:style>
  <w:style w:type="character" w:styleId="a5">
    <w:name w:val="annotation reference"/>
    <w:basedOn w:val="a0"/>
    <w:uiPriority w:val="99"/>
    <w:semiHidden/>
    <w:unhideWhenUsed/>
    <w:rsid w:val="00E926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26A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26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26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26A4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26A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26A4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D3FF2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Верхний колонтитул Знак"/>
    <w:basedOn w:val="a0"/>
    <w:link w:val="ac"/>
    <w:uiPriority w:val="99"/>
    <w:rsid w:val="00DD3FF2"/>
  </w:style>
  <w:style w:type="paragraph" w:styleId="ae">
    <w:name w:val="footer"/>
    <w:basedOn w:val="a"/>
    <w:link w:val="af"/>
    <w:uiPriority w:val="99"/>
    <w:unhideWhenUsed/>
    <w:rsid w:val="00DD3FF2"/>
    <w:pPr>
      <w:tabs>
        <w:tab w:val="center" w:pos="4677"/>
        <w:tab w:val="right" w:pos="9355"/>
      </w:tabs>
      <w:spacing w:before="0" w:after="0"/>
    </w:pPr>
  </w:style>
  <w:style w:type="character" w:customStyle="1" w:styleId="af">
    <w:name w:val="Нижний колонтитул Знак"/>
    <w:basedOn w:val="a0"/>
    <w:link w:val="ae"/>
    <w:uiPriority w:val="99"/>
    <w:rsid w:val="00DD3FF2"/>
  </w:style>
  <w:style w:type="paragraph" w:customStyle="1" w:styleId="formattext">
    <w:name w:val="formattext"/>
    <w:basedOn w:val="a"/>
    <w:rsid w:val="002B09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rsid w:val="001A1E89"/>
    <w:pPr>
      <w:autoSpaceDE w:val="0"/>
      <w:autoSpaceDN w:val="0"/>
      <w:adjustRightInd w:val="0"/>
      <w:spacing w:before="0" w:beforeAutospacing="0" w:after="0" w:afterAutospacing="0"/>
      <w:ind w:firstLine="720"/>
    </w:pPr>
    <w:rPr>
      <w:rFonts w:ascii="Arial" w:eastAsiaTheme="minorEastAsia" w:hAnsi="Arial" w:cs="Arial"/>
      <w:lang w:val="ru-RU" w:eastAsia="ru-RU"/>
    </w:rPr>
  </w:style>
  <w:style w:type="character" w:styleId="af0">
    <w:name w:val="Hyperlink"/>
    <w:basedOn w:val="a0"/>
    <w:uiPriority w:val="99"/>
    <w:semiHidden/>
    <w:unhideWhenUsed/>
    <w:rsid w:val="00397154"/>
    <w:rPr>
      <w:color w:val="0000FF"/>
      <w:u w:val="single"/>
    </w:rPr>
  </w:style>
  <w:style w:type="paragraph" w:styleId="af1">
    <w:name w:val="Body Text"/>
    <w:basedOn w:val="a"/>
    <w:link w:val="af2"/>
    <w:rsid w:val="00CC44A9"/>
    <w:pPr>
      <w:spacing w:before="0" w:beforeAutospacing="0" w:after="0" w:afterAutospacing="0"/>
      <w:jc w:val="both"/>
    </w:pPr>
    <w:rPr>
      <w:rFonts w:eastAsiaTheme="minorEastAsia" w:cs="Times New Roman"/>
      <w:sz w:val="24"/>
      <w:szCs w:val="20"/>
      <w:lang w:val="ru-RU"/>
    </w:rPr>
  </w:style>
  <w:style w:type="character" w:customStyle="1" w:styleId="af2">
    <w:name w:val="Основной текст Знак"/>
    <w:basedOn w:val="a0"/>
    <w:link w:val="af1"/>
    <w:rsid w:val="00CC44A9"/>
    <w:rPr>
      <w:rFonts w:eastAsiaTheme="minorEastAsia" w:cs="Times New Roman"/>
      <w:sz w:val="24"/>
      <w:szCs w:val="20"/>
      <w:lang w:val="ru-RU"/>
    </w:rPr>
  </w:style>
  <w:style w:type="table" w:styleId="af3">
    <w:name w:val="Table Grid"/>
    <w:basedOn w:val="a1"/>
    <w:uiPriority w:val="39"/>
    <w:rsid w:val="00CC44A9"/>
    <w:pPr>
      <w:spacing w:before="0" w:beforeAutospacing="0" w:after="0" w:afterAutospacing="0"/>
    </w:pPr>
    <w:rPr>
      <w:rFonts w:eastAsiaTheme="minorEastAs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nhideWhenUsed/>
    <w:rsid w:val="00CC44A9"/>
    <w:pPr>
      <w:spacing w:before="0" w:beforeAutospacing="0" w:after="120" w:afterAutospacing="0"/>
      <w:ind w:left="283"/>
    </w:pPr>
    <w:rPr>
      <w:rFonts w:eastAsiaTheme="minorEastAsia" w:cs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CC44A9"/>
    <w:rPr>
      <w:rFonts w:eastAsiaTheme="minorEastAsia" w:cs="Times New Roman"/>
      <w:sz w:val="24"/>
      <w:szCs w:val="24"/>
      <w:lang w:val="ru-RU" w:eastAsia="ru-RU"/>
    </w:rPr>
  </w:style>
  <w:style w:type="character" w:customStyle="1" w:styleId="blk">
    <w:name w:val="blk"/>
    <w:basedOn w:val="a0"/>
    <w:rsid w:val="00CC44A9"/>
  </w:style>
  <w:style w:type="paragraph" w:styleId="11">
    <w:name w:val="toc 1"/>
    <w:basedOn w:val="a"/>
    <w:next w:val="a"/>
    <w:autoRedefine/>
    <w:uiPriority w:val="39"/>
    <w:unhideWhenUsed/>
    <w:rsid w:val="00A96559"/>
    <w:pPr>
      <w:tabs>
        <w:tab w:val="left" w:pos="660"/>
        <w:tab w:val="right" w:leader="dot" w:pos="10199"/>
      </w:tabs>
      <w:spacing w:before="0" w:beforeAutospacing="0" w:after="0" w:afterAutospacing="0" w:line="276" w:lineRule="auto"/>
      <w:jc w:val="both"/>
    </w:pPr>
  </w:style>
  <w:style w:type="character" w:customStyle="1" w:styleId="af6">
    <w:name w:val="Основной текст_"/>
    <w:basedOn w:val="a0"/>
    <w:link w:val="12"/>
    <w:rsid w:val="00E66E05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f6"/>
    <w:rsid w:val="00E66E05"/>
    <w:pPr>
      <w:widowControl w:val="0"/>
      <w:spacing w:before="0" w:beforeAutospacing="0" w:after="0" w:afterAutospacing="0"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760C4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81D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7">
    <w:name w:val="Strong"/>
    <w:qFormat/>
    <w:rsid w:val="00B81D5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205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2"/>
    <w:basedOn w:val="a"/>
    <w:link w:val="20"/>
    <w:uiPriority w:val="99"/>
    <w:semiHidden/>
    <w:unhideWhenUsed/>
    <w:rsid w:val="00E205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5FC"/>
  </w:style>
  <w:style w:type="paragraph" w:customStyle="1" w:styleId="Normalunindented">
    <w:name w:val="Normal unindented"/>
    <w:aliases w:val="Обычный Без отступа"/>
    <w:uiPriority w:val="99"/>
    <w:qFormat/>
    <w:rsid w:val="00D51AB8"/>
    <w:pPr>
      <w:spacing w:before="120" w:beforeAutospacing="0" w:after="120" w:afterAutospacing="0" w:line="276" w:lineRule="auto"/>
      <w:jc w:val="both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extendedtext-full">
    <w:name w:val="extendedtext-full"/>
    <w:rsid w:val="00D51AB8"/>
  </w:style>
  <w:style w:type="paragraph" w:customStyle="1" w:styleId="TableParagraph">
    <w:name w:val="Table Paragraph"/>
    <w:basedOn w:val="a"/>
    <w:uiPriority w:val="1"/>
    <w:qFormat/>
    <w:rsid w:val="001A04EA"/>
    <w:pPr>
      <w:widowControl w:val="0"/>
      <w:autoSpaceDE w:val="0"/>
      <w:autoSpaceDN w:val="0"/>
      <w:spacing w:before="0" w:beforeAutospacing="0" w:after="0" w:afterAutospacing="0"/>
    </w:pPr>
    <w:rPr>
      <w:rFonts w:ascii="Franklin Gothic Medium" w:eastAsia="Franklin Gothic Medium" w:hAnsi="Franklin Gothic Medium" w:cs="Franklin Gothic Medium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793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3994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220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7129">
          <w:marLeft w:val="0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CF21C-D82D-440D-8940-51696AD3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2901</Words>
  <Characters>16538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Шелемякина Евгения Александровна</dc:creator>
  <cp:keywords/>
  <dc:description/>
  <cp:lastModifiedBy>Конько Анна Андреевна</cp:lastModifiedBy>
  <cp:revision>3</cp:revision>
  <cp:lastPrinted>2022-07-01T13:27:00Z</cp:lastPrinted>
  <dcterms:created xsi:type="dcterms:W3CDTF">2023-12-22T08:34:00Z</dcterms:created>
  <dcterms:modified xsi:type="dcterms:W3CDTF">2024-08-12T13:35:00Z</dcterms:modified>
</cp:coreProperties>
</file>